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DAE23" w14:textId="75244BD9" w:rsidR="007C0050" w:rsidRDefault="00721271" w:rsidP="00007D3D">
      <w:pPr>
        <w:pStyle w:val="StandardWeb"/>
        <w:spacing w:before="0" w:beforeAutospacing="0" w:after="0" w:afterAutospacing="0" w:line="360" w:lineRule="atLeast"/>
        <w:rPr>
          <w:rFonts w:ascii="Arial" w:hAnsi="Arial" w:cs="Arial"/>
          <w:b/>
          <w:bCs/>
          <w:color w:val="000000"/>
          <w:sz w:val="36"/>
          <w:szCs w:val="36"/>
          <w:lang w:eastAsia="en-US"/>
        </w:rPr>
      </w:pPr>
      <w:bookmarkStart w:id="0" w:name="_GoBack"/>
      <w:bookmarkEnd w:id="0"/>
      <w:r>
        <w:rPr>
          <w:rFonts w:ascii="Arial" w:hAnsi="Arial" w:cs="Arial"/>
          <w:b/>
          <w:bCs/>
          <w:color w:val="000000"/>
          <w:sz w:val="36"/>
          <w:szCs w:val="36"/>
          <w:lang w:eastAsia="en-US"/>
        </w:rPr>
        <w:t xml:space="preserve">Kesseltausch: </w:t>
      </w:r>
      <w:r w:rsidR="00000875">
        <w:rPr>
          <w:rFonts w:ascii="Arial" w:hAnsi="Arial" w:cs="Arial"/>
          <w:b/>
          <w:bCs/>
          <w:color w:val="000000"/>
          <w:sz w:val="36"/>
          <w:szCs w:val="36"/>
          <w:lang w:eastAsia="en-US"/>
        </w:rPr>
        <w:t>Ideal vorb</w:t>
      </w:r>
      <w:r w:rsidR="005B648F">
        <w:rPr>
          <w:rFonts w:ascii="Arial" w:hAnsi="Arial" w:cs="Arial"/>
          <w:b/>
          <w:bCs/>
          <w:color w:val="000000"/>
          <w:sz w:val="36"/>
          <w:szCs w:val="36"/>
          <w:lang w:eastAsia="en-US"/>
        </w:rPr>
        <w:t>ereit</w:t>
      </w:r>
      <w:r w:rsidR="00000875">
        <w:rPr>
          <w:rFonts w:ascii="Arial" w:hAnsi="Arial" w:cs="Arial"/>
          <w:b/>
          <w:bCs/>
          <w:color w:val="000000"/>
          <w:sz w:val="36"/>
          <w:szCs w:val="36"/>
          <w:lang w:eastAsia="en-US"/>
        </w:rPr>
        <w:t>et</w:t>
      </w:r>
      <w:r w:rsidR="005B648F">
        <w:rPr>
          <w:rFonts w:ascii="Arial" w:hAnsi="Arial" w:cs="Arial"/>
          <w:b/>
          <w:bCs/>
          <w:color w:val="000000"/>
          <w:sz w:val="36"/>
          <w:szCs w:val="36"/>
          <w:lang w:eastAsia="en-US"/>
        </w:rPr>
        <w:t xml:space="preserve"> </w:t>
      </w:r>
      <w:r w:rsidR="00857F98" w:rsidRPr="00857F98">
        <w:rPr>
          <w:rFonts w:ascii="Arial" w:hAnsi="Arial" w:cs="Arial"/>
          <w:b/>
          <w:bCs/>
          <w:sz w:val="36"/>
          <w:szCs w:val="36"/>
          <w:lang w:eastAsia="en-US"/>
        </w:rPr>
        <w:t>auf</w:t>
      </w:r>
      <w:r w:rsidR="005B648F" w:rsidRPr="00857F98">
        <w:rPr>
          <w:rFonts w:ascii="Arial" w:hAnsi="Arial" w:cs="Arial"/>
          <w:b/>
          <w:bCs/>
          <w:sz w:val="36"/>
          <w:szCs w:val="36"/>
          <w:lang w:eastAsia="en-US"/>
        </w:rPr>
        <w:t xml:space="preserve"> </w:t>
      </w:r>
      <w:r>
        <w:rPr>
          <w:rFonts w:ascii="Arial" w:hAnsi="Arial" w:cs="Arial"/>
          <w:b/>
          <w:bCs/>
          <w:sz w:val="36"/>
          <w:szCs w:val="36"/>
          <w:lang w:eastAsia="en-US"/>
        </w:rPr>
        <w:t>steigende Nachfrage</w:t>
      </w:r>
    </w:p>
    <w:p w14:paraId="43F56EEC" w14:textId="0BB898F1" w:rsidR="00892CBF" w:rsidRDefault="00892CBF" w:rsidP="000E47D9">
      <w:pPr>
        <w:pStyle w:val="StandardWeb"/>
        <w:spacing w:before="0" w:beforeAutospacing="0" w:after="0" w:afterAutospacing="0" w:line="360" w:lineRule="atLeast"/>
        <w:rPr>
          <w:rFonts w:ascii="Arial" w:hAnsi="Arial" w:cs="Arial"/>
          <w:bCs/>
          <w:color w:val="000000"/>
          <w:sz w:val="36"/>
          <w:szCs w:val="36"/>
          <w:lang w:eastAsia="en-US"/>
        </w:rPr>
      </w:pPr>
      <w:r w:rsidRPr="00892CBF">
        <w:rPr>
          <w:rFonts w:ascii="Arial" w:hAnsi="Arial" w:cs="Arial"/>
          <w:bCs/>
          <w:color w:val="000000"/>
          <w:sz w:val="36"/>
          <w:szCs w:val="36"/>
          <w:lang w:eastAsia="en-US"/>
        </w:rPr>
        <w:t>Fachhandwerker</w:t>
      </w:r>
      <w:r w:rsidR="009E38C4">
        <w:rPr>
          <w:rFonts w:ascii="Arial" w:hAnsi="Arial" w:cs="Arial"/>
          <w:bCs/>
          <w:color w:val="000000"/>
          <w:sz w:val="36"/>
          <w:szCs w:val="36"/>
          <w:lang w:eastAsia="en-US"/>
        </w:rPr>
        <w:t xml:space="preserve"> profitieren von praxisrelevanten Schulungen.</w:t>
      </w:r>
    </w:p>
    <w:p w14:paraId="572EE496" w14:textId="5C6DD620" w:rsidR="00892CBF" w:rsidRDefault="00892CBF" w:rsidP="000E47D9">
      <w:pPr>
        <w:pStyle w:val="StandardWeb"/>
        <w:spacing w:before="0" w:beforeAutospacing="0" w:after="0" w:afterAutospacing="0" w:line="360" w:lineRule="atLeast"/>
        <w:rPr>
          <w:rFonts w:ascii="Arial" w:hAnsi="Arial" w:cs="Arial"/>
          <w:b/>
          <w:color w:val="000000"/>
          <w:sz w:val="20"/>
          <w:szCs w:val="20"/>
          <w:lang w:val="de-AT"/>
        </w:rPr>
      </w:pPr>
      <w:r w:rsidRPr="00892CBF">
        <w:rPr>
          <w:rFonts w:ascii="Arial" w:hAnsi="Arial" w:cs="Arial"/>
          <w:b/>
          <w:color w:val="000000"/>
          <w:sz w:val="20"/>
          <w:szCs w:val="20"/>
          <w:lang w:val="de-AT"/>
        </w:rPr>
        <w:t xml:space="preserve">Das Thema Klimaschutz ist in aller Munde. </w:t>
      </w:r>
      <w:r w:rsidR="00D1643B">
        <w:rPr>
          <w:rFonts w:ascii="Arial" w:hAnsi="Arial" w:cs="Arial"/>
          <w:b/>
          <w:color w:val="000000"/>
          <w:sz w:val="20"/>
          <w:szCs w:val="20"/>
          <w:lang w:val="de-AT"/>
        </w:rPr>
        <w:t>Die Gesellschaft steht vor der Aufgabe</w:t>
      </w:r>
      <w:r w:rsidR="00D1643B" w:rsidRPr="00892CBF">
        <w:rPr>
          <w:rFonts w:ascii="Arial" w:hAnsi="Arial" w:cs="Arial"/>
          <w:b/>
          <w:color w:val="000000"/>
          <w:sz w:val="20"/>
          <w:szCs w:val="20"/>
          <w:lang w:val="de-AT"/>
        </w:rPr>
        <w:t xml:space="preserve"> CO</w:t>
      </w:r>
      <w:r w:rsidR="00D1643B" w:rsidRPr="00892CBF">
        <w:rPr>
          <w:rFonts w:ascii="Arial" w:hAnsi="Arial" w:cs="Arial"/>
          <w:b/>
          <w:color w:val="000000"/>
          <w:sz w:val="20"/>
          <w:szCs w:val="20"/>
          <w:vertAlign w:val="subscript"/>
          <w:lang w:val="de-AT"/>
        </w:rPr>
        <w:t>2</w:t>
      </w:r>
      <w:r w:rsidR="00D1643B">
        <w:rPr>
          <w:rFonts w:ascii="Arial" w:hAnsi="Arial" w:cs="Arial"/>
          <w:b/>
          <w:color w:val="000000"/>
          <w:sz w:val="20"/>
          <w:szCs w:val="20"/>
          <w:lang w:val="de-AT"/>
        </w:rPr>
        <w:t>-</w:t>
      </w:r>
      <w:r w:rsidR="00D1643B" w:rsidRPr="00892CBF">
        <w:rPr>
          <w:rFonts w:ascii="Arial" w:hAnsi="Arial" w:cs="Arial"/>
          <w:b/>
          <w:color w:val="000000"/>
          <w:sz w:val="20"/>
          <w:szCs w:val="20"/>
          <w:lang w:val="de-AT"/>
        </w:rPr>
        <w:t xml:space="preserve">Emissionen </w:t>
      </w:r>
      <w:r w:rsidR="00D1643B">
        <w:rPr>
          <w:rFonts w:ascii="Arial" w:hAnsi="Arial" w:cs="Arial"/>
          <w:b/>
          <w:color w:val="000000"/>
          <w:sz w:val="20"/>
          <w:szCs w:val="20"/>
          <w:lang w:val="de-AT"/>
        </w:rPr>
        <w:t xml:space="preserve">zu </w:t>
      </w:r>
      <w:r w:rsidR="00D1643B" w:rsidRPr="00892CBF">
        <w:rPr>
          <w:rFonts w:ascii="Arial" w:hAnsi="Arial" w:cs="Arial"/>
          <w:b/>
          <w:color w:val="000000"/>
          <w:sz w:val="20"/>
          <w:szCs w:val="20"/>
          <w:lang w:val="de-AT"/>
        </w:rPr>
        <w:t>senk</w:t>
      </w:r>
      <w:r w:rsidR="00D1643B">
        <w:rPr>
          <w:rFonts w:ascii="Arial" w:hAnsi="Arial" w:cs="Arial"/>
          <w:b/>
          <w:color w:val="000000"/>
          <w:sz w:val="20"/>
          <w:szCs w:val="20"/>
          <w:lang w:val="de-AT"/>
        </w:rPr>
        <w:t>en</w:t>
      </w:r>
      <w:r w:rsidR="00D1643B" w:rsidRPr="00892CBF">
        <w:rPr>
          <w:rFonts w:ascii="Arial" w:hAnsi="Arial" w:cs="Arial"/>
          <w:b/>
          <w:color w:val="000000"/>
          <w:sz w:val="20"/>
          <w:szCs w:val="20"/>
          <w:lang w:val="de-AT"/>
        </w:rPr>
        <w:t>.</w:t>
      </w:r>
      <w:r w:rsidR="00697178">
        <w:rPr>
          <w:rFonts w:ascii="Arial" w:hAnsi="Arial" w:cs="Arial"/>
          <w:b/>
          <w:color w:val="000000"/>
          <w:sz w:val="20"/>
          <w:szCs w:val="20"/>
          <w:lang w:val="de-AT"/>
        </w:rPr>
        <w:t xml:space="preserve"> </w:t>
      </w:r>
      <w:r w:rsidRPr="00892CBF">
        <w:rPr>
          <w:rFonts w:ascii="Arial" w:hAnsi="Arial" w:cs="Arial"/>
          <w:b/>
          <w:color w:val="000000"/>
          <w:sz w:val="20"/>
          <w:szCs w:val="20"/>
          <w:lang w:val="de-AT"/>
        </w:rPr>
        <w:t>Die Bundesregierun</w:t>
      </w:r>
      <w:r>
        <w:rPr>
          <w:rFonts w:ascii="Arial" w:hAnsi="Arial" w:cs="Arial"/>
          <w:b/>
          <w:color w:val="000000"/>
          <w:sz w:val="20"/>
          <w:szCs w:val="20"/>
          <w:lang w:val="de-AT"/>
        </w:rPr>
        <w:t>g hat große Einsparpotenziale im Heizungsk</w:t>
      </w:r>
      <w:r w:rsidRPr="00892CBF">
        <w:rPr>
          <w:rFonts w:ascii="Arial" w:hAnsi="Arial" w:cs="Arial"/>
          <w:b/>
          <w:color w:val="000000"/>
          <w:sz w:val="20"/>
          <w:szCs w:val="20"/>
          <w:lang w:val="de-AT"/>
        </w:rPr>
        <w:t xml:space="preserve">eller erkannt und </w:t>
      </w:r>
      <w:r>
        <w:rPr>
          <w:rFonts w:ascii="Arial" w:hAnsi="Arial" w:cs="Arial"/>
          <w:b/>
          <w:color w:val="000000"/>
          <w:sz w:val="20"/>
          <w:szCs w:val="20"/>
          <w:lang w:val="de-AT"/>
        </w:rPr>
        <w:t>forciert</w:t>
      </w:r>
      <w:r w:rsidRPr="00892CBF">
        <w:rPr>
          <w:rFonts w:ascii="Arial" w:hAnsi="Arial" w:cs="Arial"/>
          <w:b/>
          <w:color w:val="000000"/>
          <w:sz w:val="20"/>
          <w:szCs w:val="20"/>
          <w:lang w:val="de-AT"/>
        </w:rPr>
        <w:t xml:space="preserve"> den Austausch alter, ineffizienter und klimaschädlicher </w:t>
      </w:r>
      <w:r w:rsidR="00E64534">
        <w:rPr>
          <w:rFonts w:ascii="Arial" w:hAnsi="Arial" w:cs="Arial"/>
          <w:b/>
          <w:color w:val="000000"/>
          <w:sz w:val="20"/>
          <w:szCs w:val="20"/>
          <w:lang w:val="de-AT"/>
        </w:rPr>
        <w:t>H</w:t>
      </w:r>
      <w:r w:rsidRPr="00892CBF">
        <w:rPr>
          <w:rFonts w:ascii="Arial" w:hAnsi="Arial" w:cs="Arial"/>
          <w:b/>
          <w:color w:val="000000"/>
          <w:sz w:val="20"/>
          <w:szCs w:val="20"/>
          <w:lang w:val="de-AT"/>
        </w:rPr>
        <w:t>eiz</w:t>
      </w:r>
      <w:r w:rsidR="00E64534">
        <w:rPr>
          <w:rFonts w:ascii="Arial" w:hAnsi="Arial" w:cs="Arial"/>
          <w:b/>
          <w:color w:val="000000"/>
          <w:sz w:val="20"/>
          <w:szCs w:val="20"/>
          <w:lang w:val="de-AT"/>
        </w:rPr>
        <w:t>kessel</w:t>
      </w:r>
      <w:r w:rsidRPr="00892CBF">
        <w:rPr>
          <w:rFonts w:ascii="Arial" w:hAnsi="Arial" w:cs="Arial"/>
          <w:b/>
          <w:color w:val="000000"/>
          <w:sz w:val="20"/>
          <w:szCs w:val="20"/>
          <w:lang w:val="de-AT"/>
        </w:rPr>
        <w:t xml:space="preserve">. Die Folge: </w:t>
      </w:r>
      <w:r>
        <w:rPr>
          <w:rFonts w:ascii="Arial" w:hAnsi="Arial" w:cs="Arial"/>
          <w:b/>
          <w:color w:val="000000"/>
          <w:sz w:val="20"/>
          <w:szCs w:val="20"/>
          <w:lang w:val="de-AT"/>
        </w:rPr>
        <w:t>A</w:t>
      </w:r>
      <w:r w:rsidRPr="00892CBF">
        <w:rPr>
          <w:rFonts w:ascii="Arial" w:hAnsi="Arial" w:cs="Arial"/>
          <w:b/>
          <w:color w:val="000000"/>
          <w:sz w:val="20"/>
          <w:szCs w:val="20"/>
          <w:lang w:val="de-AT"/>
        </w:rPr>
        <w:t>uf das Fachhandwerk kommt eine erhöhte Nachfrage nach umweltfreundlichen Lösungen zu.</w:t>
      </w:r>
    </w:p>
    <w:p w14:paraId="1966E9F3" w14:textId="239F041A" w:rsidR="00892CBF" w:rsidRPr="00892CBF" w:rsidRDefault="00C53694" w:rsidP="00892CBF">
      <w:pPr>
        <w:pStyle w:val="StandardWeb"/>
        <w:spacing w:line="360" w:lineRule="atLeast"/>
        <w:rPr>
          <w:rFonts w:ascii="Arial" w:hAnsi="Arial"/>
          <w:sz w:val="20"/>
          <w:lang w:val="de-AT"/>
        </w:rPr>
      </w:pPr>
      <w:r w:rsidRPr="00C53694">
        <w:rPr>
          <w:rFonts w:ascii="Arial" w:hAnsi="Arial"/>
          <w:i/>
          <w:sz w:val="20"/>
          <w:lang w:val="de-AT"/>
        </w:rPr>
        <w:t xml:space="preserve">Mickhausen, </w:t>
      </w:r>
      <w:r w:rsidR="007E1DE9">
        <w:rPr>
          <w:rFonts w:ascii="Arial" w:hAnsi="Arial"/>
          <w:i/>
          <w:sz w:val="20"/>
          <w:lang w:val="de-AT"/>
        </w:rPr>
        <w:t>16</w:t>
      </w:r>
      <w:r w:rsidR="00BA7799">
        <w:rPr>
          <w:rFonts w:ascii="Arial" w:hAnsi="Arial"/>
          <w:i/>
          <w:sz w:val="20"/>
          <w:lang w:val="de-AT"/>
        </w:rPr>
        <w:t xml:space="preserve">. </w:t>
      </w:r>
      <w:r w:rsidR="00CA7A6B">
        <w:rPr>
          <w:rFonts w:ascii="Arial" w:hAnsi="Arial"/>
          <w:i/>
          <w:sz w:val="20"/>
          <w:lang w:val="de-AT"/>
        </w:rPr>
        <w:t>September</w:t>
      </w:r>
      <w:r w:rsidR="00BA7799">
        <w:rPr>
          <w:rFonts w:ascii="Arial" w:hAnsi="Arial"/>
          <w:i/>
          <w:sz w:val="20"/>
          <w:lang w:val="de-AT"/>
        </w:rPr>
        <w:t xml:space="preserve"> 2019</w:t>
      </w:r>
      <w:r w:rsidRPr="00C53694">
        <w:rPr>
          <w:rFonts w:ascii="Arial" w:hAnsi="Arial"/>
          <w:i/>
          <w:sz w:val="20"/>
          <w:lang w:val="de-AT"/>
        </w:rPr>
        <w:t xml:space="preserve"> (prc) </w:t>
      </w:r>
      <w:r w:rsidR="00B32767">
        <w:rPr>
          <w:rFonts w:ascii="Arial" w:hAnsi="Arial"/>
          <w:sz w:val="20"/>
          <w:lang w:val="de-AT"/>
        </w:rPr>
        <w:t>–</w:t>
      </w:r>
      <w:r w:rsidR="00E90039">
        <w:rPr>
          <w:rFonts w:ascii="Arial" w:hAnsi="Arial"/>
          <w:sz w:val="20"/>
          <w:lang w:val="de-AT"/>
        </w:rPr>
        <w:t xml:space="preserve"> </w:t>
      </w:r>
      <w:r w:rsidR="00892CBF" w:rsidRPr="00892CBF">
        <w:rPr>
          <w:rFonts w:ascii="Arial" w:hAnsi="Arial"/>
          <w:sz w:val="20"/>
          <w:lang w:val="de-AT"/>
        </w:rPr>
        <w:t>Der Schutz des Klimas durch eine drastische Reduzierung des CO</w:t>
      </w:r>
      <w:r w:rsidR="00892CBF" w:rsidRPr="00892CBF">
        <w:rPr>
          <w:rFonts w:ascii="Arial" w:hAnsi="Arial"/>
          <w:sz w:val="20"/>
          <w:vertAlign w:val="subscript"/>
          <w:lang w:val="de-AT"/>
        </w:rPr>
        <w:t>2</w:t>
      </w:r>
      <w:r w:rsidR="00892CBF" w:rsidRPr="00892CBF">
        <w:rPr>
          <w:rFonts w:ascii="Arial" w:hAnsi="Arial"/>
          <w:sz w:val="20"/>
          <w:lang w:val="de-AT"/>
        </w:rPr>
        <w:t xml:space="preserve">-Ausstoßes steht nun auch im Zentrum der Heizungsbranche. </w:t>
      </w:r>
      <w:r w:rsidR="00E0394E">
        <w:rPr>
          <w:rFonts w:ascii="Arial" w:hAnsi="Arial"/>
          <w:sz w:val="20"/>
          <w:lang w:val="de-AT"/>
        </w:rPr>
        <w:t>D</w:t>
      </w:r>
      <w:r w:rsidR="00721271">
        <w:rPr>
          <w:rFonts w:ascii="Arial" w:hAnsi="Arial"/>
          <w:sz w:val="20"/>
          <w:lang w:val="de-AT"/>
        </w:rPr>
        <w:t xml:space="preserve">ie </w:t>
      </w:r>
      <w:r w:rsidR="00892CBF" w:rsidRPr="00892CBF">
        <w:rPr>
          <w:rFonts w:ascii="Arial" w:hAnsi="Arial"/>
          <w:sz w:val="20"/>
          <w:lang w:val="de-AT"/>
        </w:rPr>
        <w:t xml:space="preserve">Bundesregierung </w:t>
      </w:r>
      <w:r w:rsidR="00721271">
        <w:rPr>
          <w:rFonts w:ascii="Arial" w:hAnsi="Arial"/>
          <w:sz w:val="20"/>
          <w:lang w:val="de-AT"/>
        </w:rPr>
        <w:t xml:space="preserve">hat den Einsatz </w:t>
      </w:r>
      <w:r w:rsidR="00721271" w:rsidRPr="00892CBF">
        <w:rPr>
          <w:rFonts w:ascii="Arial" w:hAnsi="Arial"/>
          <w:sz w:val="20"/>
          <w:lang w:val="de-AT"/>
        </w:rPr>
        <w:t>klimaschonende</w:t>
      </w:r>
      <w:r w:rsidR="00721271">
        <w:rPr>
          <w:rFonts w:ascii="Arial" w:hAnsi="Arial"/>
          <w:sz w:val="20"/>
          <w:lang w:val="de-AT"/>
        </w:rPr>
        <w:t>r</w:t>
      </w:r>
      <w:r w:rsidR="00721271" w:rsidRPr="00892CBF">
        <w:rPr>
          <w:rFonts w:ascii="Arial" w:hAnsi="Arial"/>
          <w:sz w:val="20"/>
          <w:lang w:val="de-AT"/>
        </w:rPr>
        <w:t xml:space="preserve"> und energieeffiziente</w:t>
      </w:r>
      <w:r w:rsidR="00721271">
        <w:rPr>
          <w:rFonts w:ascii="Arial" w:hAnsi="Arial"/>
          <w:sz w:val="20"/>
          <w:lang w:val="de-AT"/>
        </w:rPr>
        <w:t>r</w:t>
      </w:r>
      <w:r w:rsidR="00721271" w:rsidRPr="00892CBF">
        <w:rPr>
          <w:rFonts w:ascii="Arial" w:hAnsi="Arial"/>
          <w:sz w:val="20"/>
          <w:lang w:val="de-AT"/>
        </w:rPr>
        <w:t xml:space="preserve"> Heizkessel </w:t>
      </w:r>
      <w:r w:rsidR="00892CBF" w:rsidRPr="00892CBF">
        <w:rPr>
          <w:rFonts w:ascii="Arial" w:hAnsi="Arial"/>
          <w:sz w:val="20"/>
          <w:lang w:val="de-AT"/>
        </w:rPr>
        <w:t>als unverzichtbar</w:t>
      </w:r>
      <w:r w:rsidR="00721271">
        <w:rPr>
          <w:rFonts w:ascii="Arial" w:hAnsi="Arial"/>
          <w:sz w:val="20"/>
          <w:lang w:val="de-AT"/>
        </w:rPr>
        <w:t>en</w:t>
      </w:r>
      <w:r w:rsidR="00892CBF" w:rsidRPr="00892CBF">
        <w:rPr>
          <w:rFonts w:ascii="Arial" w:hAnsi="Arial"/>
          <w:sz w:val="20"/>
          <w:lang w:val="de-AT"/>
        </w:rPr>
        <w:t xml:space="preserve"> Baustein</w:t>
      </w:r>
      <w:r w:rsidR="00721271">
        <w:rPr>
          <w:rFonts w:ascii="Arial" w:hAnsi="Arial"/>
          <w:sz w:val="20"/>
          <w:lang w:val="de-AT"/>
        </w:rPr>
        <w:t xml:space="preserve"> definiert</w:t>
      </w:r>
      <w:r w:rsidR="00892CBF" w:rsidRPr="00892CBF">
        <w:rPr>
          <w:rFonts w:ascii="Arial" w:hAnsi="Arial"/>
          <w:sz w:val="20"/>
          <w:lang w:val="de-AT"/>
        </w:rPr>
        <w:t xml:space="preserve">. </w:t>
      </w:r>
      <w:r w:rsidR="00436FF4">
        <w:rPr>
          <w:rFonts w:ascii="Arial" w:hAnsi="Arial"/>
          <w:sz w:val="20"/>
          <w:lang w:val="de-AT"/>
        </w:rPr>
        <w:t xml:space="preserve">Vor allem </w:t>
      </w:r>
      <w:r w:rsidR="00436FF4" w:rsidRPr="00892CBF">
        <w:rPr>
          <w:rFonts w:ascii="Arial" w:hAnsi="Arial"/>
          <w:sz w:val="20"/>
          <w:lang w:val="de-AT"/>
        </w:rPr>
        <w:t xml:space="preserve">Pelletheizungen </w:t>
      </w:r>
      <w:r w:rsidR="00436FF4">
        <w:rPr>
          <w:rFonts w:ascii="Arial" w:hAnsi="Arial"/>
          <w:sz w:val="20"/>
          <w:lang w:val="de-AT"/>
        </w:rPr>
        <w:t>können</w:t>
      </w:r>
      <w:r w:rsidR="00436FF4" w:rsidRPr="00892CBF">
        <w:rPr>
          <w:rFonts w:ascii="Arial" w:hAnsi="Arial"/>
          <w:sz w:val="20"/>
          <w:lang w:val="de-AT"/>
        </w:rPr>
        <w:t xml:space="preserve"> einen </w:t>
      </w:r>
      <w:r w:rsidR="00721271">
        <w:rPr>
          <w:rFonts w:ascii="Arial" w:hAnsi="Arial"/>
          <w:sz w:val="20"/>
          <w:lang w:val="de-AT"/>
        </w:rPr>
        <w:t>großen</w:t>
      </w:r>
      <w:r w:rsidR="00436FF4" w:rsidRPr="00892CBF">
        <w:rPr>
          <w:rFonts w:ascii="Arial" w:hAnsi="Arial"/>
          <w:sz w:val="20"/>
          <w:lang w:val="de-AT"/>
        </w:rPr>
        <w:t xml:space="preserve"> Beitrag zur CO</w:t>
      </w:r>
      <w:r w:rsidR="00436FF4" w:rsidRPr="00892CBF">
        <w:rPr>
          <w:rFonts w:ascii="Arial" w:hAnsi="Arial"/>
          <w:sz w:val="20"/>
          <w:vertAlign w:val="subscript"/>
          <w:lang w:val="de-AT"/>
        </w:rPr>
        <w:t>2</w:t>
      </w:r>
      <w:r w:rsidR="00436FF4">
        <w:rPr>
          <w:rFonts w:ascii="Arial" w:hAnsi="Arial"/>
          <w:sz w:val="20"/>
          <w:lang w:val="de-AT"/>
        </w:rPr>
        <w:t>-Reduzierung leisten und sind bei</w:t>
      </w:r>
      <w:r w:rsidR="00436FF4" w:rsidRPr="00892CBF">
        <w:rPr>
          <w:rFonts w:ascii="Arial" w:hAnsi="Arial"/>
          <w:sz w:val="20"/>
          <w:lang w:val="de-AT"/>
        </w:rPr>
        <w:t xml:space="preserve"> Handling und Komfo</w:t>
      </w:r>
      <w:r w:rsidR="00436FF4">
        <w:rPr>
          <w:rFonts w:ascii="Arial" w:hAnsi="Arial"/>
          <w:sz w:val="20"/>
          <w:lang w:val="de-AT"/>
        </w:rPr>
        <w:t>rt mit einer Ölheizung vergleichbar.</w:t>
      </w:r>
      <w:r w:rsidR="00436FF4" w:rsidRPr="00436FF4">
        <w:rPr>
          <w:rFonts w:ascii="Arial" w:hAnsi="Arial"/>
          <w:sz w:val="20"/>
          <w:lang w:val="de-AT"/>
        </w:rPr>
        <w:t xml:space="preserve"> </w:t>
      </w:r>
      <w:r w:rsidR="00892CBF" w:rsidRPr="00892CBF">
        <w:rPr>
          <w:rFonts w:ascii="Arial" w:hAnsi="Arial"/>
          <w:sz w:val="20"/>
          <w:lang w:val="de-AT"/>
        </w:rPr>
        <w:t xml:space="preserve">Der Gesetzgeber </w:t>
      </w:r>
      <w:r w:rsidR="00436FF4">
        <w:rPr>
          <w:rFonts w:ascii="Arial" w:hAnsi="Arial"/>
          <w:sz w:val="20"/>
          <w:lang w:val="de-AT"/>
        </w:rPr>
        <w:t>forciert</w:t>
      </w:r>
      <w:r w:rsidR="00892CBF" w:rsidRPr="00892CBF">
        <w:rPr>
          <w:rFonts w:ascii="Arial" w:hAnsi="Arial"/>
          <w:sz w:val="20"/>
          <w:lang w:val="de-AT"/>
        </w:rPr>
        <w:t xml:space="preserve"> </w:t>
      </w:r>
      <w:r w:rsidR="00436FF4">
        <w:rPr>
          <w:rFonts w:ascii="Arial" w:hAnsi="Arial"/>
          <w:sz w:val="20"/>
          <w:lang w:val="de-AT"/>
        </w:rPr>
        <w:t xml:space="preserve">deswegen </w:t>
      </w:r>
      <w:r w:rsidR="00892CBF" w:rsidRPr="00892CBF">
        <w:rPr>
          <w:rFonts w:ascii="Arial" w:hAnsi="Arial"/>
          <w:sz w:val="20"/>
          <w:lang w:val="de-AT"/>
        </w:rPr>
        <w:t xml:space="preserve">den Einbau </w:t>
      </w:r>
      <w:r w:rsidR="00436FF4">
        <w:rPr>
          <w:rFonts w:ascii="Arial" w:hAnsi="Arial"/>
          <w:sz w:val="20"/>
          <w:lang w:val="de-AT"/>
        </w:rPr>
        <w:t>dieser</w:t>
      </w:r>
      <w:r w:rsidR="00892CBF" w:rsidRPr="00892CBF">
        <w:rPr>
          <w:rFonts w:ascii="Arial" w:hAnsi="Arial"/>
          <w:sz w:val="20"/>
          <w:lang w:val="de-AT"/>
        </w:rPr>
        <w:t xml:space="preserve"> Heiz</w:t>
      </w:r>
      <w:r w:rsidR="00721271">
        <w:rPr>
          <w:rFonts w:ascii="Arial" w:hAnsi="Arial"/>
          <w:sz w:val="20"/>
          <w:lang w:val="de-AT"/>
        </w:rPr>
        <w:t>ungs</w:t>
      </w:r>
      <w:r w:rsidR="00892CBF" w:rsidRPr="00892CBF">
        <w:rPr>
          <w:rFonts w:ascii="Arial" w:hAnsi="Arial"/>
          <w:sz w:val="20"/>
          <w:lang w:val="de-AT"/>
        </w:rPr>
        <w:t xml:space="preserve">anlagen, mit dem Ziel in naher Zukunft rund drei Millionen alte Kessel auszutauschen. </w:t>
      </w:r>
      <w:r w:rsidR="00436FF4" w:rsidRPr="00892CBF">
        <w:rPr>
          <w:rFonts w:ascii="Arial" w:hAnsi="Arial"/>
          <w:sz w:val="20"/>
          <w:lang w:val="de-AT"/>
        </w:rPr>
        <w:t xml:space="preserve">Für </w:t>
      </w:r>
      <w:r w:rsidR="00436FF4">
        <w:rPr>
          <w:rFonts w:ascii="Arial" w:hAnsi="Arial"/>
          <w:sz w:val="20"/>
          <w:lang w:val="de-AT"/>
        </w:rPr>
        <w:t>die Handwerksbetriebe</w:t>
      </w:r>
      <w:r w:rsidR="00436FF4" w:rsidRPr="00892CBF">
        <w:rPr>
          <w:rFonts w:ascii="Arial" w:hAnsi="Arial"/>
          <w:sz w:val="20"/>
          <w:lang w:val="de-AT"/>
        </w:rPr>
        <w:t xml:space="preserve"> </w:t>
      </w:r>
      <w:r w:rsidR="00436FF4">
        <w:rPr>
          <w:rFonts w:ascii="Arial" w:hAnsi="Arial"/>
          <w:sz w:val="20"/>
          <w:lang w:val="de-AT"/>
        </w:rPr>
        <w:t>ist</w:t>
      </w:r>
      <w:r w:rsidR="00436FF4" w:rsidRPr="00892CBF">
        <w:rPr>
          <w:rFonts w:ascii="Arial" w:hAnsi="Arial"/>
          <w:sz w:val="20"/>
          <w:lang w:val="de-AT"/>
        </w:rPr>
        <w:t xml:space="preserve"> dies in Zeiten bereits prall gefüllter Auftragsbücher eine </w:t>
      </w:r>
      <w:r w:rsidR="00721271">
        <w:rPr>
          <w:rFonts w:ascii="Arial" w:hAnsi="Arial"/>
          <w:sz w:val="20"/>
          <w:lang w:val="de-AT"/>
        </w:rPr>
        <w:t>enorme</w:t>
      </w:r>
      <w:r w:rsidR="00436FF4" w:rsidRPr="00892CBF">
        <w:rPr>
          <w:rFonts w:ascii="Arial" w:hAnsi="Arial"/>
          <w:sz w:val="20"/>
          <w:lang w:val="de-AT"/>
        </w:rPr>
        <w:t xml:space="preserve"> H</w:t>
      </w:r>
      <w:r w:rsidR="00436FF4">
        <w:rPr>
          <w:rFonts w:ascii="Arial" w:hAnsi="Arial"/>
          <w:sz w:val="20"/>
          <w:lang w:val="de-AT"/>
        </w:rPr>
        <w:t>erausforderung.</w:t>
      </w:r>
    </w:p>
    <w:p w14:paraId="0BEA17B7" w14:textId="77777777" w:rsidR="00892CBF" w:rsidRPr="00892CBF" w:rsidRDefault="00892CBF" w:rsidP="00892CBF">
      <w:pPr>
        <w:pStyle w:val="StandardWeb"/>
        <w:spacing w:line="360" w:lineRule="atLeast"/>
        <w:rPr>
          <w:rFonts w:ascii="Arial" w:hAnsi="Arial"/>
          <w:b/>
          <w:sz w:val="20"/>
          <w:lang w:val="de-AT"/>
        </w:rPr>
      </w:pPr>
      <w:r w:rsidRPr="00892CBF">
        <w:rPr>
          <w:rFonts w:ascii="Arial" w:hAnsi="Arial"/>
          <w:b/>
          <w:sz w:val="20"/>
          <w:lang w:val="de-AT"/>
        </w:rPr>
        <w:t xml:space="preserve">Wissen schafft Sicherheit und Schnelligkeit </w:t>
      </w:r>
    </w:p>
    <w:p w14:paraId="283898C7" w14:textId="106078E4" w:rsidR="00892CBF" w:rsidRPr="00892CBF" w:rsidRDefault="00436FF4" w:rsidP="00892CBF">
      <w:pPr>
        <w:pStyle w:val="StandardWeb"/>
        <w:spacing w:line="360" w:lineRule="atLeast"/>
        <w:rPr>
          <w:rFonts w:ascii="Arial" w:hAnsi="Arial"/>
          <w:sz w:val="20"/>
          <w:lang w:val="de-AT"/>
        </w:rPr>
      </w:pPr>
      <w:r>
        <w:rPr>
          <w:rFonts w:ascii="Arial" w:hAnsi="Arial"/>
          <w:sz w:val="20"/>
          <w:lang w:val="de-AT"/>
        </w:rPr>
        <w:t xml:space="preserve">Der Pelletspezialist </w:t>
      </w:r>
      <w:r w:rsidRPr="00892CBF">
        <w:rPr>
          <w:rFonts w:ascii="Arial" w:hAnsi="Arial"/>
          <w:sz w:val="20"/>
          <w:lang w:val="de-AT"/>
        </w:rPr>
        <w:t xml:space="preserve">ÖkoFEN hat in den vergangenen Jahren viel Innovationskraft aufgewendet, um dank zahlreicher technischer Neuerungen die Kessel „plug and heat“ fähig anbieten zu können. </w:t>
      </w:r>
      <w:r>
        <w:rPr>
          <w:rFonts w:ascii="Arial" w:hAnsi="Arial"/>
          <w:sz w:val="20"/>
          <w:lang w:val="de-AT"/>
        </w:rPr>
        <w:t>Der</w:t>
      </w:r>
      <w:r w:rsidR="00892CBF" w:rsidRPr="00892CBF">
        <w:rPr>
          <w:rFonts w:ascii="Arial" w:hAnsi="Arial"/>
          <w:sz w:val="20"/>
          <w:lang w:val="de-AT"/>
        </w:rPr>
        <w:t xml:space="preserve"> Vorteil für Fachhandwerker: </w:t>
      </w:r>
      <w:r w:rsidR="00892CBF">
        <w:rPr>
          <w:rFonts w:ascii="Arial" w:hAnsi="Arial"/>
          <w:sz w:val="20"/>
          <w:lang w:val="de-AT"/>
        </w:rPr>
        <w:t>E</w:t>
      </w:r>
      <w:r w:rsidR="00892CBF" w:rsidRPr="00892CBF">
        <w:rPr>
          <w:rFonts w:ascii="Arial" w:hAnsi="Arial"/>
          <w:sz w:val="20"/>
          <w:lang w:val="de-AT"/>
        </w:rPr>
        <w:t xml:space="preserve">ffiziente Pelletkessel mit modernen Lagerlösungen in Form von vorgefertigten </w:t>
      </w:r>
      <w:r w:rsidR="00892CBF" w:rsidRPr="00892CBF">
        <w:rPr>
          <w:rFonts w:ascii="Arial" w:hAnsi="Arial"/>
          <w:sz w:val="20"/>
          <w:lang w:val="de-AT"/>
        </w:rPr>
        <w:lastRenderedPageBreak/>
        <w:t>Gewebetanks</w:t>
      </w:r>
      <w:r w:rsidRPr="00436FF4">
        <w:rPr>
          <w:rFonts w:ascii="Arial" w:hAnsi="Arial"/>
          <w:sz w:val="20"/>
          <w:lang w:val="de-AT"/>
        </w:rPr>
        <w:t xml:space="preserve"> </w:t>
      </w:r>
      <w:r w:rsidRPr="00892CBF">
        <w:rPr>
          <w:rFonts w:ascii="Arial" w:hAnsi="Arial"/>
          <w:sz w:val="20"/>
          <w:lang w:val="de-AT"/>
        </w:rPr>
        <w:t>oder auch Kombigeräte mit integrie</w:t>
      </w:r>
      <w:r w:rsidR="007618DB">
        <w:rPr>
          <w:rFonts w:ascii="Arial" w:hAnsi="Arial"/>
          <w:sz w:val="20"/>
          <w:lang w:val="de-AT"/>
        </w:rPr>
        <w:t>rt</w:t>
      </w:r>
      <w:r w:rsidRPr="00892CBF">
        <w:rPr>
          <w:rFonts w:ascii="Arial" w:hAnsi="Arial"/>
          <w:sz w:val="20"/>
          <w:lang w:val="de-AT"/>
        </w:rPr>
        <w:t>en Speicherlösungen</w:t>
      </w:r>
      <w:r w:rsidR="00892CBF" w:rsidRPr="00892CBF">
        <w:rPr>
          <w:rFonts w:ascii="Arial" w:hAnsi="Arial"/>
          <w:sz w:val="20"/>
          <w:lang w:val="de-AT"/>
        </w:rPr>
        <w:t xml:space="preserve">, lassen sich einfach und schnell einbauen. Dies spart kostenintensive Arbeitszeit und erleichtert </w:t>
      </w:r>
      <w:r>
        <w:rPr>
          <w:rFonts w:ascii="Arial" w:hAnsi="Arial"/>
          <w:sz w:val="20"/>
          <w:lang w:val="de-AT"/>
        </w:rPr>
        <w:t>die Abläufe</w:t>
      </w:r>
      <w:r w:rsidR="00892CBF" w:rsidRPr="00892CBF">
        <w:rPr>
          <w:rFonts w:ascii="Arial" w:hAnsi="Arial"/>
          <w:sz w:val="20"/>
          <w:lang w:val="de-AT"/>
        </w:rPr>
        <w:t>, verlangt aber nach neuen Handgriffen.</w:t>
      </w:r>
      <w:r>
        <w:rPr>
          <w:rFonts w:ascii="Arial" w:hAnsi="Arial"/>
          <w:sz w:val="20"/>
          <w:lang w:val="de-AT"/>
        </w:rPr>
        <w:t xml:space="preserve"> Je routinierter diese sitzen, umso</w:t>
      </w:r>
      <w:r w:rsidR="00892CBF">
        <w:rPr>
          <w:rFonts w:ascii="Arial" w:hAnsi="Arial"/>
          <w:sz w:val="20"/>
          <w:lang w:val="de-AT"/>
        </w:rPr>
        <w:t xml:space="preserve"> </w:t>
      </w:r>
      <w:r>
        <w:rPr>
          <w:rFonts w:ascii="Arial" w:hAnsi="Arial"/>
          <w:sz w:val="20"/>
          <w:lang w:val="de-AT"/>
        </w:rPr>
        <w:t>effizienter kann gearbeitet werden</w:t>
      </w:r>
      <w:r w:rsidR="00892CBF">
        <w:rPr>
          <w:rFonts w:ascii="Arial" w:hAnsi="Arial"/>
          <w:sz w:val="20"/>
          <w:lang w:val="de-AT"/>
        </w:rPr>
        <w:t>. Deswegen</w:t>
      </w:r>
      <w:r w:rsidR="00892CBF" w:rsidRPr="00892CBF">
        <w:rPr>
          <w:rFonts w:ascii="Arial" w:hAnsi="Arial"/>
          <w:sz w:val="20"/>
          <w:lang w:val="de-AT"/>
        </w:rPr>
        <w:t xml:space="preserve"> </w:t>
      </w:r>
      <w:r w:rsidR="00AA3737">
        <w:rPr>
          <w:rFonts w:ascii="Arial" w:hAnsi="Arial"/>
          <w:sz w:val="20"/>
          <w:lang w:val="de-AT"/>
        </w:rPr>
        <w:t>sind</w:t>
      </w:r>
      <w:r w:rsidR="00892CBF" w:rsidRPr="00892CBF">
        <w:rPr>
          <w:rFonts w:ascii="Arial" w:hAnsi="Arial"/>
          <w:sz w:val="20"/>
          <w:lang w:val="de-AT"/>
        </w:rPr>
        <w:t xml:space="preserve"> Weiterbildungsangebote </w:t>
      </w:r>
      <w:r w:rsidR="00AA3737">
        <w:rPr>
          <w:rFonts w:ascii="Arial" w:hAnsi="Arial"/>
          <w:sz w:val="20"/>
          <w:lang w:val="de-AT"/>
        </w:rPr>
        <w:t>für Fachbetriebe die ideale Möglichkeit</w:t>
      </w:r>
      <w:r w:rsidR="00E0394E">
        <w:rPr>
          <w:rFonts w:ascii="Arial" w:hAnsi="Arial"/>
          <w:sz w:val="20"/>
          <w:lang w:val="de-AT"/>
        </w:rPr>
        <w:t xml:space="preserve"> sich </w:t>
      </w:r>
      <w:r w:rsidR="00AA3737">
        <w:rPr>
          <w:rFonts w:ascii="Arial" w:hAnsi="Arial"/>
          <w:sz w:val="20"/>
          <w:lang w:val="de-AT"/>
        </w:rPr>
        <w:t xml:space="preserve">optimal auf die steigende Nachfrage </w:t>
      </w:r>
      <w:r w:rsidR="00E0394E">
        <w:rPr>
          <w:rFonts w:ascii="Arial" w:hAnsi="Arial"/>
          <w:sz w:val="20"/>
          <w:lang w:val="de-AT"/>
        </w:rPr>
        <w:t>vorzubereiten</w:t>
      </w:r>
      <w:r w:rsidR="00892CBF" w:rsidRPr="00892CBF">
        <w:rPr>
          <w:rFonts w:ascii="Arial" w:hAnsi="Arial"/>
          <w:sz w:val="20"/>
          <w:lang w:val="de-AT"/>
        </w:rPr>
        <w:t>.</w:t>
      </w:r>
    </w:p>
    <w:p w14:paraId="10830367" w14:textId="67214E33" w:rsidR="00892CBF" w:rsidRPr="00892CBF" w:rsidRDefault="00436FF4" w:rsidP="00892CBF">
      <w:pPr>
        <w:pStyle w:val="StandardWeb"/>
        <w:spacing w:line="360" w:lineRule="atLeast"/>
        <w:rPr>
          <w:rFonts w:ascii="Arial" w:hAnsi="Arial"/>
          <w:b/>
          <w:sz w:val="20"/>
          <w:lang w:val="de-AT"/>
        </w:rPr>
      </w:pPr>
      <w:r>
        <w:rPr>
          <w:rFonts w:ascii="Arial" w:hAnsi="Arial"/>
          <w:b/>
          <w:sz w:val="20"/>
          <w:lang w:val="de-AT"/>
        </w:rPr>
        <w:t>Regionale Praxisa</w:t>
      </w:r>
      <w:r w:rsidR="00892CBF" w:rsidRPr="00892CBF">
        <w:rPr>
          <w:rFonts w:ascii="Arial" w:hAnsi="Arial"/>
          <w:b/>
          <w:sz w:val="20"/>
          <w:lang w:val="de-AT"/>
        </w:rPr>
        <w:t xml:space="preserve">ngebote und Online-Webinare </w:t>
      </w:r>
    </w:p>
    <w:p w14:paraId="4A4FCA0F" w14:textId="1497D1DA" w:rsidR="00A32AF2" w:rsidRPr="00436FF4" w:rsidRDefault="00721271" w:rsidP="00892CBF">
      <w:pPr>
        <w:pStyle w:val="StandardWeb"/>
        <w:spacing w:line="360" w:lineRule="atLeast"/>
        <w:rPr>
          <w:rFonts w:ascii="Arial" w:hAnsi="Arial"/>
          <w:sz w:val="20"/>
          <w:lang w:val="de-AT"/>
        </w:rPr>
      </w:pPr>
      <w:r>
        <w:rPr>
          <w:rFonts w:ascii="Arial" w:hAnsi="Arial"/>
          <w:sz w:val="20"/>
          <w:lang w:val="de-AT"/>
        </w:rPr>
        <w:t>Gemäß</w:t>
      </w:r>
      <w:r w:rsidRPr="00892CBF">
        <w:rPr>
          <w:rFonts w:ascii="Arial" w:hAnsi="Arial"/>
          <w:sz w:val="20"/>
          <w:lang w:val="de-AT"/>
        </w:rPr>
        <w:t xml:space="preserve"> de</w:t>
      </w:r>
      <w:r>
        <w:rPr>
          <w:rFonts w:ascii="Arial" w:hAnsi="Arial"/>
          <w:sz w:val="20"/>
          <w:lang w:val="de-AT"/>
        </w:rPr>
        <w:t>s</w:t>
      </w:r>
      <w:r w:rsidRPr="00892CBF">
        <w:rPr>
          <w:rFonts w:ascii="Arial" w:hAnsi="Arial"/>
          <w:sz w:val="20"/>
          <w:lang w:val="de-AT"/>
        </w:rPr>
        <w:t xml:space="preserve"> Motto</w:t>
      </w:r>
      <w:r>
        <w:rPr>
          <w:rFonts w:ascii="Arial" w:hAnsi="Arial"/>
          <w:sz w:val="20"/>
          <w:lang w:val="de-AT"/>
        </w:rPr>
        <w:t>s</w:t>
      </w:r>
      <w:r w:rsidRPr="00892CBF">
        <w:rPr>
          <w:rFonts w:ascii="Arial" w:hAnsi="Arial"/>
          <w:sz w:val="20"/>
          <w:lang w:val="de-AT"/>
        </w:rPr>
        <w:t xml:space="preserve"> „Kurze Wege“</w:t>
      </w:r>
      <w:r>
        <w:rPr>
          <w:rFonts w:ascii="Arial" w:hAnsi="Arial"/>
          <w:sz w:val="20"/>
          <w:lang w:val="de-AT"/>
        </w:rPr>
        <w:t xml:space="preserve"> bietet</w:t>
      </w:r>
      <w:r w:rsidRPr="00892CBF">
        <w:rPr>
          <w:rFonts w:ascii="Arial" w:hAnsi="Arial"/>
          <w:sz w:val="20"/>
          <w:lang w:val="de-AT"/>
        </w:rPr>
        <w:t xml:space="preserve"> </w:t>
      </w:r>
      <w:r w:rsidR="00DD7199">
        <w:rPr>
          <w:rFonts w:ascii="Arial" w:hAnsi="Arial"/>
          <w:sz w:val="20"/>
          <w:lang w:val="de-AT"/>
        </w:rPr>
        <w:t xml:space="preserve">ÖkoFEN </w:t>
      </w:r>
      <w:r w:rsidR="00AA3737">
        <w:rPr>
          <w:rFonts w:ascii="Arial" w:hAnsi="Arial"/>
          <w:sz w:val="20"/>
          <w:lang w:val="de-AT"/>
        </w:rPr>
        <w:t xml:space="preserve">Praxis-Schulungen </w:t>
      </w:r>
      <w:r w:rsidR="00892CBF" w:rsidRPr="00892CBF">
        <w:rPr>
          <w:rFonts w:ascii="Arial" w:hAnsi="Arial"/>
          <w:sz w:val="20"/>
          <w:lang w:val="de-AT"/>
        </w:rPr>
        <w:t xml:space="preserve">an bis zu sieben Schulungsstandorten im Bundesgebiet an. Zusätzlich kann an zeitsparenden Webinaren, die den neuesten Stand der Pelletheiztechnik vermitteln, teilgenommen werden. Die Online-Schulungen bringen die gewünschten Informationen per Videostream an den eigenen Schreibtisch. Sie sind kompakt gestaltet und zeitsparend auf 45-60 Minuten ausgelegt. Unmittelbar vor Beginn loggt sich der Teilnehmer am Computer ein und verfolgt am Bildschirm den Vortrag. Auf YouTube erläutert ein </w:t>
      </w:r>
      <w:r w:rsidR="00436FF4">
        <w:rPr>
          <w:rFonts w:ascii="Arial" w:hAnsi="Arial"/>
          <w:sz w:val="20"/>
          <w:lang w:val="de-AT"/>
        </w:rPr>
        <w:t>zwei</w:t>
      </w:r>
      <w:r w:rsidR="00892CBF" w:rsidRPr="00892CBF">
        <w:rPr>
          <w:rFonts w:ascii="Arial" w:hAnsi="Arial"/>
          <w:sz w:val="20"/>
          <w:lang w:val="de-AT"/>
        </w:rPr>
        <w:t>minütiger Clip, wie ein Webinar abläuft</w:t>
      </w:r>
      <w:r w:rsidR="007E1DE9">
        <w:rPr>
          <w:rFonts w:ascii="Arial" w:hAnsi="Arial"/>
          <w:sz w:val="20"/>
          <w:lang w:val="de-AT"/>
        </w:rPr>
        <w:t xml:space="preserve">: </w:t>
      </w:r>
      <w:hyperlink r:id="rId8" w:history="1">
        <w:r w:rsidR="007E1DE9" w:rsidRPr="007E1DE9">
          <w:rPr>
            <w:rStyle w:val="Hyperlink"/>
            <w:rFonts w:ascii="Arial" w:hAnsi="Arial" w:cs="Arial Unicode MS"/>
            <w:sz w:val="20"/>
            <w:lang w:val="de-AT"/>
          </w:rPr>
          <w:t>https://www.youtube.com/watch?v=8LCyfVwkrAw</w:t>
        </w:r>
      </w:hyperlink>
    </w:p>
    <w:p w14:paraId="2C3EA5D2" w14:textId="600A7B66" w:rsidR="002D750F" w:rsidRDefault="004B1826" w:rsidP="004B1826">
      <w:pPr>
        <w:pStyle w:val="StandardWeb"/>
        <w:spacing w:before="0" w:beforeAutospacing="0" w:after="0" w:afterAutospacing="0" w:line="360" w:lineRule="atLeast"/>
        <w:rPr>
          <w:rFonts w:ascii="Arial" w:hAnsi="Arial"/>
          <w:sz w:val="20"/>
          <w:lang w:val="de-AT"/>
        </w:rPr>
      </w:pPr>
      <w:r w:rsidRPr="004B1826">
        <w:rPr>
          <w:rFonts w:ascii="Arial" w:hAnsi="Arial"/>
          <w:sz w:val="20"/>
          <w:lang w:val="de-AT"/>
        </w:rPr>
        <w:t>Das gesamte Schulungspro</w:t>
      </w:r>
      <w:r w:rsidR="006C74CC">
        <w:rPr>
          <w:rFonts w:ascii="Arial" w:hAnsi="Arial"/>
          <w:sz w:val="20"/>
          <w:lang w:val="de-AT"/>
        </w:rPr>
        <w:t>gramm steht unter www.oekofen.com</w:t>
      </w:r>
      <w:r w:rsidRPr="004B1826">
        <w:rPr>
          <w:rFonts w:ascii="Arial" w:hAnsi="Arial"/>
          <w:sz w:val="20"/>
          <w:lang w:val="de-AT"/>
        </w:rPr>
        <w:t>/de</w:t>
      </w:r>
      <w:r w:rsidR="006C74CC">
        <w:rPr>
          <w:rFonts w:ascii="Arial" w:hAnsi="Arial"/>
          <w:sz w:val="20"/>
          <w:lang w:val="de-AT"/>
        </w:rPr>
        <w:t>-de</w:t>
      </w:r>
      <w:r w:rsidRPr="004B1826">
        <w:rPr>
          <w:rFonts w:ascii="Arial" w:hAnsi="Arial"/>
          <w:sz w:val="20"/>
          <w:lang w:val="de-AT"/>
        </w:rPr>
        <w:t>/pelletakademie</w:t>
      </w:r>
      <w:r w:rsidR="007618DB">
        <w:rPr>
          <w:rFonts w:ascii="Arial" w:hAnsi="Arial"/>
          <w:sz w:val="20"/>
          <w:lang w:val="de-AT"/>
        </w:rPr>
        <w:t>/</w:t>
      </w:r>
      <w:r w:rsidRPr="004B1826">
        <w:rPr>
          <w:rFonts w:ascii="Arial" w:hAnsi="Arial"/>
          <w:sz w:val="20"/>
          <w:lang w:val="de-AT"/>
        </w:rPr>
        <w:t xml:space="preserve"> zum Download bereit und kann zudem unter Tel. 08204 2980-0 oder per E-Mail an info@oekofen.de kostenlos </w:t>
      </w:r>
      <w:r w:rsidR="009265E8">
        <w:rPr>
          <w:rFonts w:ascii="Arial" w:hAnsi="Arial"/>
          <w:sz w:val="20"/>
          <w:lang w:val="de-AT"/>
        </w:rPr>
        <w:t>angefordert</w:t>
      </w:r>
      <w:r w:rsidRPr="004B1826">
        <w:rPr>
          <w:rFonts w:ascii="Arial" w:hAnsi="Arial"/>
          <w:sz w:val="20"/>
          <w:lang w:val="de-AT"/>
        </w:rPr>
        <w:t xml:space="preserve"> werden.</w:t>
      </w:r>
    </w:p>
    <w:p w14:paraId="0BFA49E1" w14:textId="77777777" w:rsidR="001C2DDC" w:rsidRDefault="001C2DDC" w:rsidP="001C2DDC">
      <w:pPr>
        <w:pStyle w:val="StandardWeb"/>
        <w:spacing w:before="0" w:beforeAutospacing="0" w:after="0" w:afterAutospacing="0" w:line="360" w:lineRule="atLeast"/>
        <w:rPr>
          <w:rFonts w:ascii="Arial" w:hAnsi="Arial" w:cs="Arial"/>
          <w:bCs/>
          <w:sz w:val="20"/>
          <w:szCs w:val="20"/>
          <w:lang w:eastAsia="en-US"/>
        </w:rPr>
      </w:pPr>
    </w:p>
    <w:p w14:paraId="56C65A36" w14:textId="42C31FD4" w:rsidR="000B282C" w:rsidRDefault="000B282C" w:rsidP="00007D3D">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 xml:space="preserve">Weitere Informationen unter </w:t>
      </w:r>
      <w:r w:rsidR="00BA2A4B" w:rsidRPr="00BA2A4B">
        <w:rPr>
          <w:rFonts w:ascii="Arial" w:hAnsi="Arial" w:cs="Arial"/>
          <w:bCs/>
          <w:sz w:val="20"/>
          <w:szCs w:val="20"/>
          <w:lang w:eastAsia="en-US"/>
        </w:rPr>
        <w:t>www.oekofen.de</w:t>
      </w:r>
      <w:r>
        <w:rPr>
          <w:rFonts w:ascii="Arial" w:hAnsi="Arial" w:cs="Arial"/>
          <w:bCs/>
          <w:sz w:val="20"/>
          <w:szCs w:val="20"/>
          <w:lang w:eastAsia="en-US"/>
        </w:rPr>
        <w:t>.</w:t>
      </w:r>
    </w:p>
    <w:p w14:paraId="022360D2" w14:textId="77777777" w:rsidR="0046720E" w:rsidRDefault="0046720E" w:rsidP="00007D3D">
      <w:pPr>
        <w:pStyle w:val="StandardWeb"/>
        <w:spacing w:before="0" w:beforeAutospacing="0" w:after="0" w:afterAutospacing="0" w:line="360" w:lineRule="atLeast"/>
        <w:rPr>
          <w:rFonts w:ascii="Arial" w:hAnsi="Arial" w:cs="Arial"/>
          <w:bCs/>
          <w:sz w:val="20"/>
          <w:szCs w:val="20"/>
          <w:lang w:eastAsia="en-US"/>
        </w:rPr>
      </w:pPr>
    </w:p>
    <w:p w14:paraId="18F5104F" w14:textId="77777777" w:rsidR="00424D82" w:rsidRDefault="00424D82" w:rsidP="00BA2A4B">
      <w:pPr>
        <w:pStyle w:val="StandardWeb"/>
        <w:spacing w:before="0" w:beforeAutospacing="0" w:after="0" w:afterAutospacing="0" w:line="360" w:lineRule="atLeast"/>
        <w:rPr>
          <w:rFonts w:ascii="Arial" w:hAnsi="Arial" w:cs="Arial"/>
          <w:b/>
          <w:bCs/>
          <w:sz w:val="20"/>
          <w:szCs w:val="20"/>
          <w:lang w:eastAsia="en-US"/>
        </w:rPr>
      </w:pPr>
    </w:p>
    <w:p w14:paraId="3C6DA139" w14:textId="77777777" w:rsidR="00E0394E" w:rsidRDefault="00E0394E" w:rsidP="00BA2A4B">
      <w:pPr>
        <w:pStyle w:val="StandardWeb"/>
        <w:spacing w:before="0" w:beforeAutospacing="0" w:after="0" w:afterAutospacing="0" w:line="360" w:lineRule="atLeast"/>
        <w:rPr>
          <w:rFonts w:ascii="Arial" w:hAnsi="Arial" w:cs="Arial"/>
          <w:b/>
          <w:bCs/>
          <w:sz w:val="20"/>
          <w:szCs w:val="20"/>
          <w:lang w:eastAsia="en-US"/>
        </w:rPr>
      </w:pPr>
    </w:p>
    <w:p w14:paraId="0C7F7228" w14:textId="77777777" w:rsidR="00424D82" w:rsidRDefault="00424D82" w:rsidP="00BA2A4B">
      <w:pPr>
        <w:pStyle w:val="StandardWeb"/>
        <w:spacing w:before="0" w:beforeAutospacing="0" w:after="0" w:afterAutospacing="0" w:line="360" w:lineRule="atLeast"/>
        <w:rPr>
          <w:rFonts w:ascii="Arial" w:hAnsi="Arial" w:cs="Arial"/>
          <w:b/>
          <w:bCs/>
          <w:sz w:val="20"/>
          <w:szCs w:val="20"/>
          <w:lang w:eastAsia="en-US"/>
        </w:rPr>
      </w:pPr>
    </w:p>
    <w:p w14:paraId="0C5E852F" w14:textId="77777777" w:rsidR="00EC5822" w:rsidRPr="00BA2A4B" w:rsidRDefault="00EC5822" w:rsidP="00BA2A4B">
      <w:pPr>
        <w:pStyle w:val="StandardWeb"/>
        <w:spacing w:before="0" w:beforeAutospacing="0" w:after="0" w:afterAutospacing="0" w:line="360" w:lineRule="atLeast"/>
        <w:rPr>
          <w:rFonts w:ascii="Arial" w:hAnsi="Arial" w:cs="Arial"/>
          <w:b/>
          <w:bCs/>
          <w:sz w:val="20"/>
          <w:szCs w:val="20"/>
          <w:lang w:eastAsia="en-US"/>
        </w:rPr>
      </w:pPr>
      <w:r w:rsidRPr="00BA2A4B">
        <w:rPr>
          <w:rFonts w:ascii="Arial" w:hAnsi="Arial" w:cs="Arial"/>
          <w:b/>
          <w:bCs/>
          <w:sz w:val="20"/>
          <w:szCs w:val="20"/>
          <w:lang w:eastAsia="en-US"/>
        </w:rPr>
        <w:lastRenderedPageBreak/>
        <w:t>Über ÖkoFEN</w:t>
      </w:r>
    </w:p>
    <w:p w14:paraId="3620B5A6" w14:textId="77777777" w:rsidR="00BA2A4B" w:rsidRPr="00BA2A4B" w:rsidRDefault="00BA2A4B" w:rsidP="00BA2A4B">
      <w:pPr>
        <w:pStyle w:val="StandardWeb"/>
        <w:spacing w:before="0" w:beforeAutospacing="0" w:after="0" w:afterAutospacing="0" w:line="360" w:lineRule="atLeast"/>
        <w:rPr>
          <w:rFonts w:ascii="Arial" w:hAnsi="Arial" w:cs="Arial"/>
          <w:bCs/>
          <w:sz w:val="20"/>
          <w:szCs w:val="20"/>
          <w:lang w:eastAsia="en-US"/>
        </w:rPr>
      </w:pPr>
    </w:p>
    <w:p w14:paraId="2128055D" w14:textId="77777777" w:rsidR="00EC5822" w:rsidRDefault="00EC5822" w:rsidP="00BA2A4B">
      <w:pPr>
        <w:pStyle w:val="StandardWeb"/>
        <w:spacing w:before="0" w:beforeAutospacing="0" w:after="0" w:afterAutospacing="0" w:line="360" w:lineRule="atLeast"/>
        <w:rPr>
          <w:rFonts w:ascii="Arial" w:hAnsi="Arial" w:cs="Arial"/>
          <w:bCs/>
          <w:sz w:val="20"/>
          <w:szCs w:val="20"/>
          <w:lang w:eastAsia="en-US"/>
        </w:rPr>
      </w:pPr>
      <w:r w:rsidRPr="00BA2A4B">
        <w:rPr>
          <w:rFonts w:ascii="Arial" w:hAnsi="Arial" w:cs="Arial"/>
          <w:bCs/>
          <w:sz w:val="20"/>
          <w:szCs w:val="20"/>
          <w:lang w:eastAsia="en-US"/>
        </w:rPr>
        <w:t xml:space="preserve">ÖkoFEN ist Europas Spezialist für Pelletheizungen, mit Hauptsitz in Niederkappel/Österreich. Das familiengeführte Unternehmen beschäftigt mehrere hundert Mitarbeiter. Unternehmensgründer Herbert Ortner entwickelte 1997 Europas die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119845C8" w14:textId="77777777" w:rsidR="0027713F" w:rsidRPr="00BA2A4B" w:rsidRDefault="0027713F" w:rsidP="00BA2A4B">
      <w:pPr>
        <w:pStyle w:val="StandardWeb"/>
        <w:spacing w:before="0" w:beforeAutospacing="0" w:after="0" w:afterAutospacing="0" w:line="360" w:lineRule="atLeast"/>
        <w:rPr>
          <w:rFonts w:ascii="Arial" w:hAnsi="Arial" w:cs="Arial"/>
          <w:bCs/>
          <w:sz w:val="20"/>
          <w:szCs w:val="20"/>
          <w:lang w:eastAsia="en-US"/>
        </w:rPr>
      </w:pPr>
    </w:p>
    <w:p w14:paraId="1762777C" w14:textId="7F0979AB" w:rsidR="00EC5822" w:rsidRDefault="00EC5822" w:rsidP="00BA2A4B">
      <w:pPr>
        <w:pStyle w:val="StandardWeb"/>
        <w:spacing w:before="0" w:beforeAutospacing="0" w:after="0" w:afterAutospacing="0" w:line="360" w:lineRule="atLeast"/>
        <w:rPr>
          <w:rFonts w:ascii="Arial" w:hAnsi="Arial" w:cs="Arial"/>
          <w:bCs/>
          <w:sz w:val="20"/>
          <w:szCs w:val="20"/>
          <w:lang w:eastAsia="en-US"/>
        </w:rPr>
      </w:pPr>
      <w:r w:rsidRPr="00BA2A4B">
        <w:rPr>
          <w:rFonts w:ascii="Arial" w:hAnsi="Arial" w:cs="Arial"/>
          <w:bCs/>
          <w:sz w:val="20"/>
          <w:szCs w:val="20"/>
          <w:lang w:eastAsia="en-US"/>
        </w:rPr>
        <w:t xml:space="preserve">Bis heute wurden weltweit über </w:t>
      </w:r>
      <w:r w:rsidR="00111220">
        <w:rPr>
          <w:rFonts w:ascii="Arial" w:hAnsi="Arial" w:cs="Arial"/>
          <w:bCs/>
          <w:sz w:val="20"/>
          <w:szCs w:val="20"/>
          <w:lang w:eastAsia="en-US"/>
        </w:rPr>
        <w:t>90</w:t>
      </w:r>
      <w:r w:rsidRPr="00BA2A4B">
        <w:rPr>
          <w:rFonts w:ascii="Arial" w:hAnsi="Arial" w:cs="Arial"/>
          <w:bCs/>
          <w:sz w:val="20"/>
          <w:szCs w:val="20"/>
          <w:lang w:eastAsia="en-US"/>
        </w:rPr>
        <w:t>.000 Anlagen instal</w:t>
      </w:r>
      <w:r w:rsidR="00111220">
        <w:rPr>
          <w:rFonts w:ascii="Arial" w:hAnsi="Arial" w:cs="Arial"/>
          <w:bCs/>
          <w:sz w:val="20"/>
          <w:szCs w:val="20"/>
          <w:lang w:eastAsia="en-US"/>
        </w:rPr>
        <w:t>liert und Vertriebstöchter in 21</w:t>
      </w:r>
      <w:r w:rsidRPr="00BA2A4B">
        <w:rPr>
          <w:rFonts w:ascii="Arial" w:hAnsi="Arial" w:cs="Arial"/>
          <w:bCs/>
          <w:sz w:val="20"/>
          <w:szCs w:val="20"/>
          <w:lang w:eastAsia="en-US"/>
        </w:rPr>
        <w:t xml:space="preserve"> Ländern etabliert.</w:t>
      </w:r>
    </w:p>
    <w:p w14:paraId="19B9D2B7" w14:textId="77777777" w:rsidR="0027713F" w:rsidRPr="00BA2A4B" w:rsidRDefault="0027713F" w:rsidP="00BA2A4B">
      <w:pPr>
        <w:pStyle w:val="StandardWeb"/>
        <w:spacing w:before="0" w:beforeAutospacing="0" w:after="0" w:afterAutospacing="0" w:line="360" w:lineRule="atLeast"/>
        <w:rPr>
          <w:rFonts w:ascii="Arial" w:hAnsi="Arial" w:cs="Arial"/>
          <w:bCs/>
          <w:sz w:val="20"/>
          <w:szCs w:val="20"/>
          <w:lang w:eastAsia="en-US"/>
        </w:rPr>
      </w:pPr>
    </w:p>
    <w:p w14:paraId="3F79D4C8" w14:textId="58788352" w:rsidR="000B282C" w:rsidRDefault="00EC5822" w:rsidP="00007D3D">
      <w:pPr>
        <w:pStyle w:val="StandardWeb"/>
        <w:spacing w:before="0" w:beforeAutospacing="0" w:after="0" w:afterAutospacing="0" w:line="360" w:lineRule="atLeast"/>
        <w:rPr>
          <w:rFonts w:ascii="Arial" w:hAnsi="Arial" w:cs="Arial"/>
          <w:bCs/>
          <w:sz w:val="20"/>
          <w:szCs w:val="20"/>
          <w:lang w:eastAsia="en-US"/>
        </w:rPr>
      </w:pPr>
      <w:r w:rsidRPr="00BA2A4B">
        <w:rPr>
          <w:rFonts w:ascii="Arial" w:hAnsi="Arial" w:cs="Arial"/>
          <w:bCs/>
          <w:sz w:val="20"/>
          <w:szCs w:val="20"/>
          <w:lang w:eastAsia="en-US"/>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FE4D539" w14:textId="77777777" w:rsidR="000B282C" w:rsidRDefault="000B282C" w:rsidP="00007D3D">
      <w:pPr>
        <w:pStyle w:val="StandardWeb"/>
        <w:spacing w:before="0" w:beforeAutospacing="0" w:after="0" w:afterAutospacing="0" w:line="360" w:lineRule="atLeast"/>
        <w:rPr>
          <w:rFonts w:ascii="Arial" w:hAnsi="Arial" w:cs="Arial"/>
          <w:bCs/>
          <w:sz w:val="20"/>
          <w:szCs w:val="20"/>
          <w:lang w:eastAsia="en-US"/>
        </w:rPr>
      </w:pPr>
    </w:p>
    <w:p w14:paraId="6326381B" w14:textId="77777777" w:rsidR="000B282C" w:rsidRDefault="000B282C" w:rsidP="00007D3D">
      <w:pPr>
        <w:pStyle w:val="StandardWeb"/>
        <w:spacing w:before="0" w:beforeAutospacing="0" w:after="0" w:afterAutospacing="0" w:line="360" w:lineRule="atLeast"/>
        <w:rPr>
          <w:rFonts w:ascii="Arial" w:hAnsi="Arial" w:cs="Arial"/>
          <w:bCs/>
          <w:sz w:val="20"/>
          <w:szCs w:val="20"/>
          <w:lang w:eastAsia="en-US"/>
        </w:rPr>
      </w:pPr>
    </w:p>
    <w:p w14:paraId="62900FBA" w14:textId="7E3E9143" w:rsidR="006E0986" w:rsidRDefault="006A4525" w:rsidP="00007D3D">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6410D4F0" wp14:editId="6504A519">
            <wp:extent cx="3600450" cy="2514600"/>
            <wp:effectExtent l="0" t="0" r="0" b="0"/>
            <wp:docPr id="14" name="Bild 1" descr="2019-08-22_pm_oekofen_schulungsprogramm 2019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9-08-22_pm_oekofen_schulungsprogramm 2019_72dp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2514600"/>
                    </a:xfrm>
                    <a:prstGeom prst="rect">
                      <a:avLst/>
                    </a:prstGeom>
                    <a:noFill/>
                    <a:ln>
                      <a:noFill/>
                    </a:ln>
                  </pic:spPr>
                </pic:pic>
              </a:graphicData>
            </a:graphic>
          </wp:inline>
        </w:drawing>
      </w:r>
    </w:p>
    <w:p w14:paraId="26D4A03D" w14:textId="6CD89810" w:rsidR="00A63B51" w:rsidRDefault="00DC03A0" w:rsidP="001C2DDC">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w:t>
      </w:r>
      <w:r w:rsidR="008E5D86">
        <w:rPr>
          <w:rFonts w:ascii="Arial" w:hAnsi="Arial" w:cs="Arial"/>
          <w:bCs/>
          <w:sz w:val="20"/>
          <w:szCs w:val="20"/>
          <w:lang w:eastAsia="en-US"/>
        </w:rPr>
        <w:t xml:space="preserve">U: </w:t>
      </w:r>
      <w:r w:rsidR="00424D82">
        <w:rPr>
          <w:rFonts w:ascii="Arial" w:hAnsi="Arial" w:cs="Arial"/>
          <w:bCs/>
          <w:sz w:val="20"/>
          <w:szCs w:val="20"/>
          <w:lang w:eastAsia="en-US"/>
        </w:rPr>
        <w:t>Heizungsbauer, Planer und Architekten, Energieberater oder Schornsteinfeger können sich mit ÖkoFEN Webinaren und Schulungen optimal auf die beginnende Heizsaison vorbereiten.</w:t>
      </w:r>
    </w:p>
    <w:p w14:paraId="7E0126FB" w14:textId="76E6ECDA" w:rsidR="00E6359E" w:rsidRDefault="00E6359E" w:rsidP="00E6359E">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C4E9D7D" w14:textId="77777777" w:rsidR="00424D82" w:rsidRDefault="00424D82" w:rsidP="00E6359E">
      <w:pPr>
        <w:pStyle w:val="StandardWeb"/>
        <w:spacing w:before="0" w:beforeAutospacing="0" w:after="0" w:afterAutospacing="0" w:line="360" w:lineRule="atLeast"/>
        <w:rPr>
          <w:rFonts w:ascii="Arial" w:hAnsi="Arial" w:cs="Arial"/>
          <w:bCs/>
          <w:sz w:val="20"/>
          <w:szCs w:val="20"/>
          <w:lang w:eastAsia="en-US"/>
        </w:rPr>
      </w:pPr>
    </w:p>
    <w:p w14:paraId="77B8BC46" w14:textId="48472613" w:rsidR="00424D82" w:rsidRDefault="006A4525" w:rsidP="00424D82">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711E40A4" wp14:editId="0086A3D0">
            <wp:extent cx="3600450" cy="2409825"/>
            <wp:effectExtent l="0" t="0" r="0" b="9525"/>
            <wp:docPr id="13" name="Bild 2" descr="OekoFEN_Webinar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ekoFEN_Webinar_72-dp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2409825"/>
                    </a:xfrm>
                    <a:prstGeom prst="rect">
                      <a:avLst/>
                    </a:prstGeom>
                    <a:noFill/>
                    <a:ln>
                      <a:noFill/>
                    </a:ln>
                  </pic:spPr>
                </pic:pic>
              </a:graphicData>
            </a:graphic>
          </wp:inline>
        </w:drawing>
      </w:r>
    </w:p>
    <w:p w14:paraId="6D7A1560" w14:textId="4F5A5809" w:rsidR="00D67E1E" w:rsidRDefault="00D67E1E" w:rsidP="00424D82">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BU: Online-</w:t>
      </w:r>
      <w:r w:rsidR="00424D82">
        <w:rPr>
          <w:rFonts w:ascii="Arial" w:hAnsi="Arial" w:cs="Arial"/>
          <w:bCs/>
          <w:sz w:val="20"/>
          <w:szCs w:val="20"/>
          <w:lang w:eastAsia="en-US"/>
        </w:rPr>
        <w:t>Schulungen</w:t>
      </w:r>
      <w:r>
        <w:rPr>
          <w:rFonts w:ascii="Arial" w:hAnsi="Arial" w:cs="Arial"/>
          <w:bCs/>
          <w:sz w:val="20"/>
          <w:szCs w:val="20"/>
          <w:lang w:eastAsia="en-US"/>
        </w:rPr>
        <w:t>, auch Webinare genannt, können</w:t>
      </w:r>
      <w:r w:rsidR="00424D82">
        <w:rPr>
          <w:rFonts w:ascii="Arial" w:hAnsi="Arial" w:cs="Arial"/>
          <w:bCs/>
          <w:sz w:val="20"/>
          <w:szCs w:val="20"/>
          <w:lang w:eastAsia="en-US"/>
        </w:rPr>
        <w:t xml:space="preserve"> bequem von Zuhause oder vom Büro aus</w:t>
      </w:r>
      <w:r>
        <w:rPr>
          <w:rFonts w:ascii="Arial" w:hAnsi="Arial" w:cs="Arial"/>
          <w:bCs/>
          <w:sz w:val="20"/>
          <w:szCs w:val="20"/>
          <w:lang w:eastAsia="en-US"/>
        </w:rPr>
        <w:t xml:space="preserve"> verfolgt werden</w:t>
      </w:r>
      <w:r w:rsidR="00424D82">
        <w:rPr>
          <w:rFonts w:ascii="Arial" w:hAnsi="Arial" w:cs="Arial"/>
          <w:bCs/>
          <w:sz w:val="20"/>
          <w:szCs w:val="20"/>
          <w:lang w:eastAsia="en-US"/>
        </w:rPr>
        <w:t xml:space="preserve"> </w:t>
      </w:r>
      <w:r w:rsidR="00424D82">
        <w:rPr>
          <w:rFonts w:ascii="Arial" w:hAnsi="Arial" w:cs="Arial"/>
          <w:bCs/>
          <w:sz w:val="20"/>
          <w:szCs w:val="20"/>
          <w:lang w:eastAsia="en-US"/>
        </w:rPr>
        <w:softHyphen/>
        <w:t xml:space="preserve">– allein oder mit Mitarbeitern und Kollegen. </w:t>
      </w:r>
      <w:r>
        <w:rPr>
          <w:rFonts w:ascii="Arial" w:hAnsi="Arial" w:cs="Arial"/>
          <w:bCs/>
          <w:sz w:val="20"/>
          <w:szCs w:val="20"/>
          <w:lang w:eastAsia="en-US"/>
        </w:rPr>
        <w:t xml:space="preserve">Auf diesem Weg werden technische Grundlagen </w:t>
      </w:r>
      <w:r w:rsidR="00424D82">
        <w:rPr>
          <w:rFonts w:ascii="Arial" w:hAnsi="Arial" w:cs="Arial"/>
          <w:bCs/>
          <w:sz w:val="20"/>
          <w:szCs w:val="20"/>
          <w:lang w:eastAsia="en-US"/>
        </w:rPr>
        <w:t>zeitsparend und ohne Anreise</w:t>
      </w:r>
      <w:r>
        <w:rPr>
          <w:rFonts w:ascii="Arial" w:hAnsi="Arial" w:cs="Arial"/>
          <w:bCs/>
          <w:sz w:val="20"/>
          <w:szCs w:val="20"/>
          <w:lang w:eastAsia="en-US"/>
        </w:rPr>
        <w:t xml:space="preserve"> vermittelt</w:t>
      </w:r>
      <w:r w:rsidR="00424D82">
        <w:rPr>
          <w:rFonts w:ascii="Arial" w:hAnsi="Arial" w:cs="Arial"/>
          <w:bCs/>
          <w:sz w:val="20"/>
          <w:szCs w:val="20"/>
          <w:lang w:eastAsia="en-US"/>
        </w:rPr>
        <w:t>.</w:t>
      </w:r>
      <w:r>
        <w:rPr>
          <w:rFonts w:ascii="Arial" w:hAnsi="Arial" w:cs="Arial"/>
          <w:bCs/>
          <w:sz w:val="20"/>
          <w:szCs w:val="20"/>
          <w:lang w:eastAsia="en-US"/>
        </w:rPr>
        <w:t xml:space="preserve"> </w:t>
      </w:r>
    </w:p>
    <w:p w14:paraId="051BB4A8" w14:textId="7F9302E0" w:rsidR="00424D82" w:rsidRDefault="00D67E1E" w:rsidP="00424D82">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7EFCB207" w14:textId="77777777" w:rsidR="00424D82" w:rsidRDefault="00424D82" w:rsidP="00E6359E">
      <w:pPr>
        <w:pStyle w:val="StandardWeb"/>
        <w:spacing w:before="0" w:beforeAutospacing="0" w:after="0" w:afterAutospacing="0" w:line="360" w:lineRule="atLeast"/>
        <w:rPr>
          <w:rFonts w:ascii="Arial" w:hAnsi="Arial" w:cs="Arial"/>
          <w:bCs/>
          <w:sz w:val="20"/>
          <w:szCs w:val="20"/>
          <w:lang w:eastAsia="en-US"/>
        </w:rPr>
      </w:pPr>
    </w:p>
    <w:p w14:paraId="1DAE7687" w14:textId="75CAAEAA" w:rsidR="007E39C8" w:rsidRDefault="006A4525" w:rsidP="00007D3D">
      <w:pPr>
        <w:pStyle w:val="StandardWeb"/>
        <w:spacing w:before="0" w:beforeAutospacing="0" w:after="0" w:afterAutospacing="0" w:line="360" w:lineRule="atLeast"/>
        <w:rPr>
          <w:rFonts w:ascii="Arial" w:hAnsi="Arial" w:cs="Arial"/>
          <w:b/>
          <w:bCs/>
          <w:sz w:val="20"/>
          <w:szCs w:val="20"/>
          <w:lang w:eastAsia="en-US"/>
        </w:rPr>
      </w:pPr>
      <w:r>
        <w:rPr>
          <w:rFonts w:ascii="Arial" w:hAnsi="Arial" w:cs="Arial"/>
          <w:b/>
          <w:bCs/>
          <w:noProof/>
          <w:sz w:val="20"/>
          <w:szCs w:val="20"/>
          <w:lang w:eastAsia="en-US"/>
        </w:rPr>
        <w:lastRenderedPageBreak/>
        <w:drawing>
          <wp:inline distT="0" distB="0" distL="0" distR="0" wp14:anchorId="6B59B653" wp14:editId="1A6A299A">
            <wp:extent cx="3590925" cy="2133600"/>
            <wp:effectExtent l="0" t="0" r="9525" b="0"/>
            <wp:docPr id="6" name="Bild 3" descr="OekoFEN_Schulung_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ekoFEN_Schulung_72-dp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0925" cy="2133600"/>
                    </a:xfrm>
                    <a:prstGeom prst="rect">
                      <a:avLst/>
                    </a:prstGeom>
                    <a:noFill/>
                    <a:ln>
                      <a:noFill/>
                    </a:ln>
                  </pic:spPr>
                </pic:pic>
              </a:graphicData>
            </a:graphic>
          </wp:inline>
        </w:drawing>
      </w:r>
    </w:p>
    <w:p w14:paraId="4905D7E8" w14:textId="5C3D97F3" w:rsidR="007E39C8" w:rsidRPr="007E39C8" w:rsidRDefault="007E39C8" w:rsidP="00007D3D">
      <w:pPr>
        <w:pStyle w:val="StandardWeb"/>
        <w:spacing w:before="0" w:beforeAutospacing="0" w:after="0" w:afterAutospacing="0" w:line="360" w:lineRule="atLeast"/>
        <w:rPr>
          <w:rFonts w:ascii="Arial" w:hAnsi="Arial" w:cs="Arial"/>
          <w:bCs/>
          <w:sz w:val="20"/>
          <w:szCs w:val="20"/>
          <w:lang w:eastAsia="en-US"/>
        </w:rPr>
      </w:pPr>
      <w:r w:rsidRPr="007E39C8">
        <w:rPr>
          <w:rFonts w:ascii="Arial" w:hAnsi="Arial" w:cs="Arial"/>
          <w:bCs/>
          <w:sz w:val="20"/>
          <w:szCs w:val="20"/>
          <w:lang w:eastAsia="en-US"/>
        </w:rPr>
        <w:t xml:space="preserve">BU: </w:t>
      </w:r>
      <w:r>
        <w:rPr>
          <w:rFonts w:ascii="Arial" w:hAnsi="Arial" w:cs="Arial"/>
          <w:bCs/>
          <w:sz w:val="20"/>
          <w:szCs w:val="20"/>
          <w:lang w:eastAsia="en-US"/>
        </w:rPr>
        <w:t>Know-how und routinierte Handgriffe: Mit einer Teilnahme an den ÖkoFEN Vor-Ort-Schulungen können sich Fachhandwerker ideal auf die steigende Nachfrage nach klimaschonenden Heizkessel vorbereiten. Bild: ÖkoFEN</w:t>
      </w:r>
    </w:p>
    <w:p w14:paraId="0038C856" w14:textId="77777777" w:rsidR="007E39C8" w:rsidRDefault="007E39C8" w:rsidP="00007D3D">
      <w:pPr>
        <w:pStyle w:val="StandardWeb"/>
        <w:spacing w:before="0" w:beforeAutospacing="0" w:after="0" w:afterAutospacing="0" w:line="360" w:lineRule="atLeast"/>
        <w:rPr>
          <w:rFonts w:ascii="Arial" w:hAnsi="Arial" w:cs="Arial"/>
          <w:b/>
          <w:bCs/>
          <w:sz w:val="20"/>
          <w:szCs w:val="20"/>
          <w:lang w:eastAsia="en-US"/>
        </w:rPr>
      </w:pPr>
    </w:p>
    <w:p w14:paraId="21F024E4" w14:textId="77777777" w:rsidR="007E39C8" w:rsidRDefault="007E39C8" w:rsidP="00007D3D">
      <w:pPr>
        <w:pStyle w:val="StandardWeb"/>
        <w:spacing w:before="0" w:beforeAutospacing="0" w:after="0" w:afterAutospacing="0" w:line="360" w:lineRule="atLeast"/>
        <w:rPr>
          <w:rFonts w:ascii="Arial" w:hAnsi="Arial" w:cs="Arial"/>
          <w:b/>
          <w:bCs/>
          <w:sz w:val="20"/>
          <w:szCs w:val="20"/>
          <w:lang w:eastAsia="en-US"/>
        </w:rPr>
      </w:pPr>
    </w:p>
    <w:p w14:paraId="14C3F228" w14:textId="77777777" w:rsidR="007E39C8" w:rsidRDefault="007E39C8" w:rsidP="00007D3D">
      <w:pPr>
        <w:pStyle w:val="StandardWeb"/>
        <w:spacing w:before="0" w:beforeAutospacing="0" w:after="0" w:afterAutospacing="0" w:line="360" w:lineRule="atLeast"/>
        <w:rPr>
          <w:rFonts w:ascii="Arial" w:hAnsi="Arial" w:cs="Arial"/>
          <w:b/>
          <w:bCs/>
          <w:sz w:val="20"/>
          <w:szCs w:val="20"/>
          <w:lang w:eastAsia="en-US"/>
        </w:rPr>
      </w:pPr>
    </w:p>
    <w:p w14:paraId="3C2DAC44" w14:textId="77777777" w:rsidR="007E39C8" w:rsidRDefault="007E39C8" w:rsidP="00007D3D">
      <w:pPr>
        <w:pStyle w:val="StandardWeb"/>
        <w:spacing w:before="0" w:beforeAutospacing="0" w:after="0" w:afterAutospacing="0" w:line="360" w:lineRule="atLeast"/>
        <w:rPr>
          <w:rFonts w:ascii="Arial" w:hAnsi="Arial" w:cs="Arial"/>
          <w:b/>
          <w:bCs/>
          <w:sz w:val="20"/>
          <w:szCs w:val="20"/>
          <w:lang w:eastAsia="en-US"/>
        </w:rPr>
      </w:pPr>
    </w:p>
    <w:p w14:paraId="0B60DADF" w14:textId="77777777" w:rsidR="00007D3D" w:rsidRPr="00BA2A4B" w:rsidRDefault="00007D3D" w:rsidP="00007D3D">
      <w:pPr>
        <w:pStyle w:val="StandardWeb"/>
        <w:spacing w:before="0" w:beforeAutospacing="0" w:after="0" w:afterAutospacing="0" w:line="360" w:lineRule="atLeast"/>
        <w:rPr>
          <w:rFonts w:ascii="Arial" w:hAnsi="Arial" w:cs="Arial"/>
          <w:b/>
          <w:bCs/>
          <w:sz w:val="20"/>
          <w:szCs w:val="20"/>
          <w:lang w:eastAsia="en-US"/>
        </w:rPr>
      </w:pPr>
      <w:r w:rsidRPr="00BA2A4B">
        <w:rPr>
          <w:rFonts w:ascii="Arial" w:hAnsi="Arial" w:cs="Arial"/>
          <w:b/>
          <w:bCs/>
          <w:sz w:val="20"/>
          <w:szCs w:val="20"/>
          <w:lang w:eastAsia="en-US"/>
        </w:rPr>
        <w:t>Abdruck honorarfrei – Beleg erbeten</w:t>
      </w:r>
    </w:p>
    <w:p w14:paraId="1DB96086" w14:textId="77777777"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p>
    <w:p w14:paraId="7C72149B" w14:textId="77777777" w:rsid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29E08C9F" w14:textId="3F8D8554"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67F8183" w14:textId="77777777"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p>
    <w:p w14:paraId="04983897" w14:textId="77777777"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Werner-von-Siemens-Str. 6 </w:t>
      </w:r>
    </w:p>
    <w:p w14:paraId="5EBF9C98" w14:textId="77777777"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D-86159 Augsburg</w:t>
      </w:r>
    </w:p>
    <w:p w14:paraId="77E765B5" w14:textId="5918E77C"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335BF94" w14:textId="30E7C05D" w:rsidR="00007D3D" w:rsidRPr="00007D3D" w:rsidRDefault="00007D3D" w:rsidP="00007D3D">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w:t>
      </w:r>
      <w:r>
        <w:rPr>
          <w:rFonts w:ascii="Arial" w:hAnsi="Arial" w:cs="Arial"/>
          <w:bCs/>
          <w:sz w:val="20"/>
          <w:szCs w:val="20"/>
          <w:lang w:eastAsia="en-US"/>
        </w:rPr>
        <w:t>1</w:t>
      </w:r>
    </w:p>
    <w:p w14:paraId="2D264CB7" w14:textId="2ADC02C6" w:rsidR="00DC03A0" w:rsidRPr="00BA2A4B" w:rsidRDefault="00007D3D" w:rsidP="00007D3D">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e</w:t>
      </w:r>
      <w:r w:rsidRPr="00007D3D">
        <w:rPr>
          <w:rFonts w:ascii="Arial" w:hAnsi="Arial" w:cs="Arial"/>
          <w:bCs/>
          <w:sz w:val="20"/>
          <w:szCs w:val="20"/>
          <w:lang w:eastAsia="en-US"/>
        </w:rPr>
        <w:t xml:space="preserve">-Mail: </w:t>
      </w:r>
      <w:r>
        <w:rPr>
          <w:rFonts w:ascii="Arial" w:hAnsi="Arial" w:cs="Arial"/>
          <w:bCs/>
          <w:sz w:val="20"/>
          <w:szCs w:val="20"/>
          <w:lang w:eastAsia="en-US"/>
        </w:rPr>
        <w:t>oekofen</w:t>
      </w:r>
      <w:r w:rsidRPr="00007D3D">
        <w:rPr>
          <w:rFonts w:ascii="Arial" w:hAnsi="Arial" w:cs="Arial"/>
          <w:bCs/>
          <w:sz w:val="20"/>
          <w:szCs w:val="20"/>
          <w:lang w:eastAsia="en-US"/>
        </w:rPr>
        <w:t>@prcompany.de</w:t>
      </w:r>
    </w:p>
    <w:sectPr w:rsidR="00DC03A0" w:rsidRPr="00BA2A4B" w:rsidSect="00007D3D">
      <w:headerReference w:type="even" r:id="rId12"/>
      <w:headerReference w:type="default" r:id="rId13"/>
      <w:footerReference w:type="even" r:id="rId14"/>
      <w:footerReference w:type="default" r:id="rId15"/>
      <w:headerReference w:type="first" r:id="rId16"/>
      <w:footerReference w:type="first" r:id="rId17"/>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5F5BB" w14:textId="77777777" w:rsidR="0052780F" w:rsidRDefault="005278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Werner-von-Siemens-Str. 6</w:t>
                          </w:r>
                        </w:p>
                        <w:p w14:paraId="2B030E4E"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D-86159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Werner-von-Siemens-Str. 6</w:t>
                    </w:r>
                  </w:p>
                  <w:p w14:paraId="2B030E4E" w14:textId="77777777" w:rsidR="00E125BE" w:rsidRPr="00C30B20" w:rsidRDefault="00E125BE" w:rsidP="00E125BE">
                    <w:pPr>
                      <w:rPr>
                        <w:rFonts w:ascii="Arial" w:hAnsi="Arial"/>
                        <w:color w:val="444444"/>
                        <w:sz w:val="15"/>
                        <w:szCs w:val="15"/>
                      </w:rPr>
                    </w:pPr>
                    <w:r w:rsidRPr="00C30B20">
                      <w:rPr>
                        <w:rFonts w:ascii="Arial" w:hAnsi="Arial"/>
                        <w:color w:val="444444"/>
                        <w:sz w:val="15"/>
                        <w:szCs w:val="15"/>
                      </w:rPr>
                      <w:t>D-86159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2BC4FBBB" w:rsidR="00007D3D" w:rsidRDefault="00007D3D" w:rsidP="00C30B20">
                          <w:pPr>
                            <w:rPr>
                              <w:rFonts w:ascii="Arial" w:hAnsi="Arial"/>
                              <w:color w:val="444444"/>
                              <w:sz w:val="15"/>
                              <w:szCs w:val="15"/>
                            </w:rPr>
                          </w:pPr>
                          <w:r w:rsidRPr="00007D3D">
                            <w:rPr>
                              <w:rFonts w:ascii="Arial" w:hAnsi="Arial"/>
                              <w:color w:val="444444"/>
                              <w:sz w:val="15"/>
                              <w:szCs w:val="15"/>
                            </w:rPr>
                            <w:t>Fax +49 (0) 821/ 258 93 01</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2BC4FBBB" w:rsidR="00007D3D" w:rsidRDefault="00007D3D" w:rsidP="00C30B20">
                    <w:pPr>
                      <w:rPr>
                        <w:rFonts w:ascii="Arial" w:hAnsi="Arial"/>
                        <w:color w:val="444444"/>
                        <w:sz w:val="15"/>
                        <w:szCs w:val="15"/>
                      </w:rPr>
                    </w:pPr>
                    <w:r w:rsidRPr="00007D3D">
                      <w:rPr>
                        <w:rFonts w:ascii="Arial" w:hAnsi="Arial"/>
                        <w:color w:val="444444"/>
                        <w:sz w:val="15"/>
                        <w:szCs w:val="15"/>
                      </w:rPr>
                      <w:t>Fax +49 (0) 821/ 258 93 01</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5D20" w14:textId="77777777" w:rsidR="0052780F" w:rsidRDefault="005278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1918" w14:textId="77777777" w:rsidR="0052780F" w:rsidRDefault="005278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BC53" w14:textId="77777777" w:rsidR="0052780F" w:rsidRDefault="005278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0875"/>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530AD"/>
    <w:rsid w:val="00070E23"/>
    <w:rsid w:val="00071610"/>
    <w:rsid w:val="00071AF3"/>
    <w:rsid w:val="000759F5"/>
    <w:rsid w:val="00081122"/>
    <w:rsid w:val="000828EE"/>
    <w:rsid w:val="000917E3"/>
    <w:rsid w:val="000931BF"/>
    <w:rsid w:val="00094824"/>
    <w:rsid w:val="00097E37"/>
    <w:rsid w:val="000A0F95"/>
    <w:rsid w:val="000A5746"/>
    <w:rsid w:val="000B0E4F"/>
    <w:rsid w:val="000B282C"/>
    <w:rsid w:val="000B2C35"/>
    <w:rsid w:val="000B5FFF"/>
    <w:rsid w:val="000C1708"/>
    <w:rsid w:val="000C4786"/>
    <w:rsid w:val="000C4CFD"/>
    <w:rsid w:val="000C4E32"/>
    <w:rsid w:val="000C4F76"/>
    <w:rsid w:val="000C5EA1"/>
    <w:rsid w:val="000C685C"/>
    <w:rsid w:val="000D12C6"/>
    <w:rsid w:val="000D593B"/>
    <w:rsid w:val="000D5C67"/>
    <w:rsid w:val="000D623A"/>
    <w:rsid w:val="000E2F0A"/>
    <w:rsid w:val="000E47D9"/>
    <w:rsid w:val="000E5C00"/>
    <w:rsid w:val="000F00F6"/>
    <w:rsid w:val="000F1E32"/>
    <w:rsid w:val="000F4028"/>
    <w:rsid w:val="00111220"/>
    <w:rsid w:val="00112769"/>
    <w:rsid w:val="00114A9F"/>
    <w:rsid w:val="00115DF6"/>
    <w:rsid w:val="00117B38"/>
    <w:rsid w:val="00120830"/>
    <w:rsid w:val="00121FEF"/>
    <w:rsid w:val="00123766"/>
    <w:rsid w:val="00123A0A"/>
    <w:rsid w:val="001243E0"/>
    <w:rsid w:val="00124959"/>
    <w:rsid w:val="001275BC"/>
    <w:rsid w:val="00127925"/>
    <w:rsid w:val="00127BE4"/>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749A5"/>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2DDC"/>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407"/>
    <w:rsid w:val="002066CA"/>
    <w:rsid w:val="002069D5"/>
    <w:rsid w:val="002126FA"/>
    <w:rsid w:val="00212B88"/>
    <w:rsid w:val="0021678B"/>
    <w:rsid w:val="00216BEB"/>
    <w:rsid w:val="00216F0B"/>
    <w:rsid w:val="0022197E"/>
    <w:rsid w:val="0022211A"/>
    <w:rsid w:val="0022298B"/>
    <w:rsid w:val="002231D3"/>
    <w:rsid w:val="0022338D"/>
    <w:rsid w:val="0023297C"/>
    <w:rsid w:val="00233DF8"/>
    <w:rsid w:val="00235FE2"/>
    <w:rsid w:val="00243A07"/>
    <w:rsid w:val="002462D7"/>
    <w:rsid w:val="00250D21"/>
    <w:rsid w:val="00250FEC"/>
    <w:rsid w:val="00252C06"/>
    <w:rsid w:val="00256456"/>
    <w:rsid w:val="002602F3"/>
    <w:rsid w:val="002620A6"/>
    <w:rsid w:val="0026595E"/>
    <w:rsid w:val="00267F00"/>
    <w:rsid w:val="00271853"/>
    <w:rsid w:val="00271B27"/>
    <w:rsid w:val="0027713F"/>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5098"/>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D750F"/>
    <w:rsid w:val="002E1B37"/>
    <w:rsid w:val="002E492A"/>
    <w:rsid w:val="002E671F"/>
    <w:rsid w:val="002E7583"/>
    <w:rsid w:val="002F07BE"/>
    <w:rsid w:val="002F1E17"/>
    <w:rsid w:val="002F22F9"/>
    <w:rsid w:val="002F2EAF"/>
    <w:rsid w:val="002F711E"/>
    <w:rsid w:val="002F7ED9"/>
    <w:rsid w:val="00301981"/>
    <w:rsid w:val="00307D6E"/>
    <w:rsid w:val="003147FC"/>
    <w:rsid w:val="0031581C"/>
    <w:rsid w:val="0032093B"/>
    <w:rsid w:val="00325475"/>
    <w:rsid w:val="0032701A"/>
    <w:rsid w:val="00327641"/>
    <w:rsid w:val="00330BEE"/>
    <w:rsid w:val="00333328"/>
    <w:rsid w:val="003352D9"/>
    <w:rsid w:val="003357CD"/>
    <w:rsid w:val="00336C43"/>
    <w:rsid w:val="003401BB"/>
    <w:rsid w:val="003428DC"/>
    <w:rsid w:val="00343D0B"/>
    <w:rsid w:val="00345FE6"/>
    <w:rsid w:val="0034655F"/>
    <w:rsid w:val="00351503"/>
    <w:rsid w:val="0035154D"/>
    <w:rsid w:val="0035586C"/>
    <w:rsid w:val="003561F2"/>
    <w:rsid w:val="00357A0D"/>
    <w:rsid w:val="003636B7"/>
    <w:rsid w:val="00365109"/>
    <w:rsid w:val="00366196"/>
    <w:rsid w:val="0037019D"/>
    <w:rsid w:val="0037067B"/>
    <w:rsid w:val="00370A8A"/>
    <w:rsid w:val="00372F49"/>
    <w:rsid w:val="003760C5"/>
    <w:rsid w:val="00382718"/>
    <w:rsid w:val="0038300C"/>
    <w:rsid w:val="003841A5"/>
    <w:rsid w:val="0038556B"/>
    <w:rsid w:val="00387EEA"/>
    <w:rsid w:val="00391580"/>
    <w:rsid w:val="0039370B"/>
    <w:rsid w:val="00395E79"/>
    <w:rsid w:val="00397A42"/>
    <w:rsid w:val="00397D73"/>
    <w:rsid w:val="003A7549"/>
    <w:rsid w:val="003A767A"/>
    <w:rsid w:val="003B2E5A"/>
    <w:rsid w:val="003B53FF"/>
    <w:rsid w:val="003B6928"/>
    <w:rsid w:val="003C096A"/>
    <w:rsid w:val="003C2A8D"/>
    <w:rsid w:val="003C2EDD"/>
    <w:rsid w:val="003C301B"/>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4D82"/>
    <w:rsid w:val="00426955"/>
    <w:rsid w:val="0043067D"/>
    <w:rsid w:val="004358B2"/>
    <w:rsid w:val="00435ED9"/>
    <w:rsid w:val="00436273"/>
    <w:rsid w:val="0043683D"/>
    <w:rsid w:val="00436FF4"/>
    <w:rsid w:val="0044562A"/>
    <w:rsid w:val="004479BE"/>
    <w:rsid w:val="00447C7F"/>
    <w:rsid w:val="00450CDA"/>
    <w:rsid w:val="0045222F"/>
    <w:rsid w:val="0046134E"/>
    <w:rsid w:val="0046720E"/>
    <w:rsid w:val="00471888"/>
    <w:rsid w:val="00481712"/>
    <w:rsid w:val="00481933"/>
    <w:rsid w:val="00484152"/>
    <w:rsid w:val="004905E6"/>
    <w:rsid w:val="00493846"/>
    <w:rsid w:val="00494B71"/>
    <w:rsid w:val="00497959"/>
    <w:rsid w:val="004A16DD"/>
    <w:rsid w:val="004A2496"/>
    <w:rsid w:val="004A3768"/>
    <w:rsid w:val="004A7501"/>
    <w:rsid w:val="004B1826"/>
    <w:rsid w:val="004B58B7"/>
    <w:rsid w:val="004B5C8F"/>
    <w:rsid w:val="004B5F0B"/>
    <w:rsid w:val="004C06A1"/>
    <w:rsid w:val="004C1BDB"/>
    <w:rsid w:val="004C721C"/>
    <w:rsid w:val="004C7DE7"/>
    <w:rsid w:val="004D125D"/>
    <w:rsid w:val="004D3590"/>
    <w:rsid w:val="004D3CC7"/>
    <w:rsid w:val="004D497F"/>
    <w:rsid w:val="004D61DC"/>
    <w:rsid w:val="004D6DD3"/>
    <w:rsid w:val="004E0BEE"/>
    <w:rsid w:val="004E15A2"/>
    <w:rsid w:val="004E543B"/>
    <w:rsid w:val="004E6A3F"/>
    <w:rsid w:val="004E7343"/>
    <w:rsid w:val="004F6F6D"/>
    <w:rsid w:val="0050072B"/>
    <w:rsid w:val="00502199"/>
    <w:rsid w:val="00502FE8"/>
    <w:rsid w:val="005068ED"/>
    <w:rsid w:val="00517FAB"/>
    <w:rsid w:val="005243EE"/>
    <w:rsid w:val="00524EE7"/>
    <w:rsid w:val="0052780F"/>
    <w:rsid w:val="005300EF"/>
    <w:rsid w:val="0053216F"/>
    <w:rsid w:val="005321E6"/>
    <w:rsid w:val="00532AFD"/>
    <w:rsid w:val="005339B6"/>
    <w:rsid w:val="00534270"/>
    <w:rsid w:val="005369AE"/>
    <w:rsid w:val="00545253"/>
    <w:rsid w:val="00552A10"/>
    <w:rsid w:val="00554C68"/>
    <w:rsid w:val="00557666"/>
    <w:rsid w:val="00563736"/>
    <w:rsid w:val="00563CBE"/>
    <w:rsid w:val="0056403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2C4D"/>
    <w:rsid w:val="005A534A"/>
    <w:rsid w:val="005A748E"/>
    <w:rsid w:val="005B1462"/>
    <w:rsid w:val="005B209E"/>
    <w:rsid w:val="005B648F"/>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6513"/>
    <w:rsid w:val="00676BF3"/>
    <w:rsid w:val="0068172D"/>
    <w:rsid w:val="00682104"/>
    <w:rsid w:val="00682B25"/>
    <w:rsid w:val="006832B1"/>
    <w:rsid w:val="0068339E"/>
    <w:rsid w:val="0069128A"/>
    <w:rsid w:val="006949C9"/>
    <w:rsid w:val="00694FD6"/>
    <w:rsid w:val="00695B1F"/>
    <w:rsid w:val="00697178"/>
    <w:rsid w:val="006A06F2"/>
    <w:rsid w:val="006A4525"/>
    <w:rsid w:val="006A52C0"/>
    <w:rsid w:val="006A710D"/>
    <w:rsid w:val="006A7848"/>
    <w:rsid w:val="006A7B69"/>
    <w:rsid w:val="006B1F69"/>
    <w:rsid w:val="006B2AE8"/>
    <w:rsid w:val="006B2F8C"/>
    <w:rsid w:val="006B34CB"/>
    <w:rsid w:val="006B7A13"/>
    <w:rsid w:val="006C0D28"/>
    <w:rsid w:val="006C247C"/>
    <w:rsid w:val="006C2FE5"/>
    <w:rsid w:val="006C58D3"/>
    <w:rsid w:val="006C74CC"/>
    <w:rsid w:val="006D37CD"/>
    <w:rsid w:val="006D4906"/>
    <w:rsid w:val="006D58CF"/>
    <w:rsid w:val="006D6F02"/>
    <w:rsid w:val="006E0799"/>
    <w:rsid w:val="006E0986"/>
    <w:rsid w:val="006F3123"/>
    <w:rsid w:val="006F47F6"/>
    <w:rsid w:val="00700CEC"/>
    <w:rsid w:val="00700DC6"/>
    <w:rsid w:val="00705743"/>
    <w:rsid w:val="00705AE4"/>
    <w:rsid w:val="0071179A"/>
    <w:rsid w:val="00712462"/>
    <w:rsid w:val="0071515C"/>
    <w:rsid w:val="00717056"/>
    <w:rsid w:val="00720127"/>
    <w:rsid w:val="00721271"/>
    <w:rsid w:val="00721338"/>
    <w:rsid w:val="007223EA"/>
    <w:rsid w:val="00725A35"/>
    <w:rsid w:val="00727D20"/>
    <w:rsid w:val="00731388"/>
    <w:rsid w:val="00734092"/>
    <w:rsid w:val="007340C8"/>
    <w:rsid w:val="00736499"/>
    <w:rsid w:val="00741D9B"/>
    <w:rsid w:val="0074333A"/>
    <w:rsid w:val="0075376E"/>
    <w:rsid w:val="00755B3F"/>
    <w:rsid w:val="007618DB"/>
    <w:rsid w:val="007636BA"/>
    <w:rsid w:val="007644A3"/>
    <w:rsid w:val="00767F42"/>
    <w:rsid w:val="007718C8"/>
    <w:rsid w:val="00771E51"/>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4485"/>
    <w:rsid w:val="007B4BDE"/>
    <w:rsid w:val="007B4E1E"/>
    <w:rsid w:val="007B542A"/>
    <w:rsid w:val="007C0050"/>
    <w:rsid w:val="007C0E59"/>
    <w:rsid w:val="007C420A"/>
    <w:rsid w:val="007C7475"/>
    <w:rsid w:val="007C7D45"/>
    <w:rsid w:val="007D3CB2"/>
    <w:rsid w:val="007D4785"/>
    <w:rsid w:val="007D6114"/>
    <w:rsid w:val="007D6206"/>
    <w:rsid w:val="007E0290"/>
    <w:rsid w:val="007E1DE9"/>
    <w:rsid w:val="007E39C8"/>
    <w:rsid w:val="007F22C4"/>
    <w:rsid w:val="007F45FD"/>
    <w:rsid w:val="007F6442"/>
    <w:rsid w:val="007F7944"/>
    <w:rsid w:val="00803585"/>
    <w:rsid w:val="0080439C"/>
    <w:rsid w:val="00810D32"/>
    <w:rsid w:val="008139CF"/>
    <w:rsid w:val="00820BC6"/>
    <w:rsid w:val="008234E8"/>
    <w:rsid w:val="0083244F"/>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57F98"/>
    <w:rsid w:val="00860B7E"/>
    <w:rsid w:val="00860C52"/>
    <w:rsid w:val="008679F0"/>
    <w:rsid w:val="00873AC5"/>
    <w:rsid w:val="0088121C"/>
    <w:rsid w:val="00884997"/>
    <w:rsid w:val="00886044"/>
    <w:rsid w:val="00890FF9"/>
    <w:rsid w:val="00892C43"/>
    <w:rsid w:val="00892CBF"/>
    <w:rsid w:val="00895C1D"/>
    <w:rsid w:val="008A639E"/>
    <w:rsid w:val="008B03FF"/>
    <w:rsid w:val="008C076B"/>
    <w:rsid w:val="008C5510"/>
    <w:rsid w:val="008C5EA4"/>
    <w:rsid w:val="008C6EA1"/>
    <w:rsid w:val="008D1187"/>
    <w:rsid w:val="008D6D39"/>
    <w:rsid w:val="008E5D86"/>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253E"/>
    <w:rsid w:val="00913363"/>
    <w:rsid w:val="00920F54"/>
    <w:rsid w:val="0092251B"/>
    <w:rsid w:val="00924F57"/>
    <w:rsid w:val="009265E8"/>
    <w:rsid w:val="00926B9E"/>
    <w:rsid w:val="009359AE"/>
    <w:rsid w:val="00935AE7"/>
    <w:rsid w:val="00943ECC"/>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37B4"/>
    <w:rsid w:val="009E38C4"/>
    <w:rsid w:val="009E53D0"/>
    <w:rsid w:val="009E7829"/>
    <w:rsid w:val="009E7B0C"/>
    <w:rsid w:val="009F011A"/>
    <w:rsid w:val="009F1F2E"/>
    <w:rsid w:val="009F2D2C"/>
    <w:rsid w:val="009F379B"/>
    <w:rsid w:val="00A01286"/>
    <w:rsid w:val="00A03412"/>
    <w:rsid w:val="00A03E8A"/>
    <w:rsid w:val="00A04897"/>
    <w:rsid w:val="00A1370A"/>
    <w:rsid w:val="00A13E53"/>
    <w:rsid w:val="00A21FD8"/>
    <w:rsid w:val="00A255B8"/>
    <w:rsid w:val="00A32AF2"/>
    <w:rsid w:val="00A349EE"/>
    <w:rsid w:val="00A35B76"/>
    <w:rsid w:val="00A36095"/>
    <w:rsid w:val="00A37D7C"/>
    <w:rsid w:val="00A4268D"/>
    <w:rsid w:val="00A436CE"/>
    <w:rsid w:val="00A44831"/>
    <w:rsid w:val="00A448C9"/>
    <w:rsid w:val="00A44BB3"/>
    <w:rsid w:val="00A45DCE"/>
    <w:rsid w:val="00A468F4"/>
    <w:rsid w:val="00A53B64"/>
    <w:rsid w:val="00A54FE9"/>
    <w:rsid w:val="00A5531B"/>
    <w:rsid w:val="00A56F9E"/>
    <w:rsid w:val="00A57099"/>
    <w:rsid w:val="00A61E4C"/>
    <w:rsid w:val="00A62858"/>
    <w:rsid w:val="00A62C7F"/>
    <w:rsid w:val="00A63B51"/>
    <w:rsid w:val="00A67879"/>
    <w:rsid w:val="00A71147"/>
    <w:rsid w:val="00A71A6D"/>
    <w:rsid w:val="00A74083"/>
    <w:rsid w:val="00A770AF"/>
    <w:rsid w:val="00A813C3"/>
    <w:rsid w:val="00A910E5"/>
    <w:rsid w:val="00A9299B"/>
    <w:rsid w:val="00A9785D"/>
    <w:rsid w:val="00AA0B6C"/>
    <w:rsid w:val="00AA2668"/>
    <w:rsid w:val="00AA3737"/>
    <w:rsid w:val="00AA4059"/>
    <w:rsid w:val="00AA71EE"/>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F54"/>
    <w:rsid w:val="00AD0E40"/>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10EA"/>
    <w:rsid w:val="00B32767"/>
    <w:rsid w:val="00B34EA4"/>
    <w:rsid w:val="00B50EC7"/>
    <w:rsid w:val="00B515D3"/>
    <w:rsid w:val="00B51AAB"/>
    <w:rsid w:val="00B53E35"/>
    <w:rsid w:val="00B54104"/>
    <w:rsid w:val="00B55166"/>
    <w:rsid w:val="00B65714"/>
    <w:rsid w:val="00B67373"/>
    <w:rsid w:val="00B72EA5"/>
    <w:rsid w:val="00B81DD2"/>
    <w:rsid w:val="00B82844"/>
    <w:rsid w:val="00B83528"/>
    <w:rsid w:val="00B872F6"/>
    <w:rsid w:val="00B90E41"/>
    <w:rsid w:val="00B91D31"/>
    <w:rsid w:val="00B927AB"/>
    <w:rsid w:val="00B94827"/>
    <w:rsid w:val="00BA1426"/>
    <w:rsid w:val="00BA2A4B"/>
    <w:rsid w:val="00BA598C"/>
    <w:rsid w:val="00BA5EFF"/>
    <w:rsid w:val="00BA631E"/>
    <w:rsid w:val="00BA703D"/>
    <w:rsid w:val="00BA7799"/>
    <w:rsid w:val="00BB015F"/>
    <w:rsid w:val="00BB09EE"/>
    <w:rsid w:val="00BB0AEF"/>
    <w:rsid w:val="00BB0BB6"/>
    <w:rsid w:val="00BB1674"/>
    <w:rsid w:val="00BB34F5"/>
    <w:rsid w:val="00BB5F3C"/>
    <w:rsid w:val="00BB6139"/>
    <w:rsid w:val="00BC0241"/>
    <w:rsid w:val="00BC3A3D"/>
    <w:rsid w:val="00BC6738"/>
    <w:rsid w:val="00BD03FD"/>
    <w:rsid w:val="00BD0C8F"/>
    <w:rsid w:val="00BD1C8E"/>
    <w:rsid w:val="00BD42DB"/>
    <w:rsid w:val="00BD457D"/>
    <w:rsid w:val="00BD522A"/>
    <w:rsid w:val="00BE0246"/>
    <w:rsid w:val="00BE02F5"/>
    <w:rsid w:val="00BE1942"/>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3694"/>
    <w:rsid w:val="00C55159"/>
    <w:rsid w:val="00C56199"/>
    <w:rsid w:val="00C66428"/>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A7A6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1643B"/>
    <w:rsid w:val="00D205D8"/>
    <w:rsid w:val="00D2125B"/>
    <w:rsid w:val="00D2270E"/>
    <w:rsid w:val="00D2459F"/>
    <w:rsid w:val="00D271F3"/>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67E1E"/>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B248B"/>
    <w:rsid w:val="00DB60C9"/>
    <w:rsid w:val="00DB7A62"/>
    <w:rsid w:val="00DC03A0"/>
    <w:rsid w:val="00DC1A4C"/>
    <w:rsid w:val="00DC3A69"/>
    <w:rsid w:val="00DC6FF1"/>
    <w:rsid w:val="00DD328A"/>
    <w:rsid w:val="00DD6178"/>
    <w:rsid w:val="00DD7199"/>
    <w:rsid w:val="00DE52A0"/>
    <w:rsid w:val="00DE530B"/>
    <w:rsid w:val="00DE75E0"/>
    <w:rsid w:val="00DE7940"/>
    <w:rsid w:val="00DF7910"/>
    <w:rsid w:val="00E0069E"/>
    <w:rsid w:val="00E01A28"/>
    <w:rsid w:val="00E02640"/>
    <w:rsid w:val="00E0394E"/>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6A56"/>
    <w:rsid w:val="00E27832"/>
    <w:rsid w:val="00E30EA6"/>
    <w:rsid w:val="00E40377"/>
    <w:rsid w:val="00E4084A"/>
    <w:rsid w:val="00E41331"/>
    <w:rsid w:val="00E513C5"/>
    <w:rsid w:val="00E52087"/>
    <w:rsid w:val="00E55200"/>
    <w:rsid w:val="00E55886"/>
    <w:rsid w:val="00E57C45"/>
    <w:rsid w:val="00E61816"/>
    <w:rsid w:val="00E6248A"/>
    <w:rsid w:val="00E624DC"/>
    <w:rsid w:val="00E6359E"/>
    <w:rsid w:val="00E64534"/>
    <w:rsid w:val="00E647CB"/>
    <w:rsid w:val="00E66990"/>
    <w:rsid w:val="00E66DE9"/>
    <w:rsid w:val="00E6728F"/>
    <w:rsid w:val="00E730D9"/>
    <w:rsid w:val="00E74ED4"/>
    <w:rsid w:val="00E75ED3"/>
    <w:rsid w:val="00E80C7B"/>
    <w:rsid w:val="00E8460C"/>
    <w:rsid w:val="00E90039"/>
    <w:rsid w:val="00E911DA"/>
    <w:rsid w:val="00E92F33"/>
    <w:rsid w:val="00E94683"/>
    <w:rsid w:val="00E96849"/>
    <w:rsid w:val="00E96DA7"/>
    <w:rsid w:val="00EA3302"/>
    <w:rsid w:val="00EB142C"/>
    <w:rsid w:val="00EB2DE0"/>
    <w:rsid w:val="00EC5822"/>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07A75"/>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25A8"/>
    <w:rsid w:val="00F74BEF"/>
    <w:rsid w:val="00F76215"/>
    <w:rsid w:val="00F772FC"/>
    <w:rsid w:val="00F83BD6"/>
    <w:rsid w:val="00F85A99"/>
    <w:rsid w:val="00F94004"/>
    <w:rsid w:val="00FA1C61"/>
    <w:rsid w:val="00FA20C7"/>
    <w:rsid w:val="00FA25E5"/>
    <w:rsid w:val="00FA39C9"/>
    <w:rsid w:val="00FA6D90"/>
    <w:rsid w:val="00FB1905"/>
    <w:rsid w:val="00FB28B4"/>
    <w:rsid w:val="00FB36BA"/>
    <w:rsid w:val="00FB5905"/>
    <w:rsid w:val="00FC0691"/>
    <w:rsid w:val="00FC4F60"/>
    <w:rsid w:val="00FC4FDC"/>
    <w:rsid w:val="00FC5425"/>
    <w:rsid w:val="00FC56BE"/>
    <w:rsid w:val="00FC5749"/>
    <w:rsid w:val="00FD0785"/>
    <w:rsid w:val="00FD137E"/>
    <w:rsid w:val="00FD384F"/>
    <w:rsid w:val="00FD5535"/>
    <w:rsid w:val="00FE0492"/>
    <w:rsid w:val="00FE04AB"/>
    <w:rsid w:val="00FE0C83"/>
    <w:rsid w:val="00FE2DD6"/>
    <w:rsid w:val="00FE5045"/>
    <w:rsid w:val="00FE6FFF"/>
    <w:rsid w:val="00FE7054"/>
    <w:rsid w:val="00FE7243"/>
    <w:rsid w:val="00FE75DF"/>
    <w:rsid w:val="00FF1C43"/>
    <w:rsid w:val="00FF5A62"/>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8LCyfVwkrAw"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7BDA-D804-4F80-8B5F-7D58806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663</Words>
  <Characters>4184</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2019-09-16T08:03:00Z</dcterms:created>
  <dcterms:modified xsi:type="dcterms:W3CDTF">2019-09-16T08:03:00Z</dcterms:modified>
</cp:coreProperties>
</file>